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27600" w14:textId="3585B3DE" w:rsidR="00446546" w:rsidRPr="00446546" w:rsidRDefault="00091BE4" w:rsidP="00446546">
      <w:pPr>
        <w:pStyle w:val="berschrift3"/>
        <w:spacing w:line="240" w:lineRule="auto"/>
        <w:rPr>
          <w:rFonts w:ascii="Brandon Grotesque Office Light" w:hAnsi="Brandon Grotesque Office Light"/>
          <w:b/>
          <w:szCs w:val="24"/>
        </w:rPr>
      </w:pPr>
      <w:r w:rsidRPr="00091BE4">
        <w:rPr>
          <w:rFonts w:ascii="Brandon Grotesque Office Light" w:hAnsi="Brandon Grotesque Office Light"/>
          <w:b/>
          <w:szCs w:val="24"/>
        </w:rPr>
        <w:t>ULTRA-HOCHWERTIG, ULTRA-SICHER, ULTRA-ZUVERLÄSSIG</w:t>
      </w:r>
    </w:p>
    <w:p w14:paraId="3C78CE10" w14:textId="74C6DC4C" w:rsidR="003924BD" w:rsidRPr="00B57AB0" w:rsidRDefault="00B57AB0" w:rsidP="00296866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Brandon Grotesque Office Light" w:hAnsi="Brandon Grotesque Office Light"/>
          <w:sz w:val="40"/>
          <w:szCs w:val="40"/>
        </w:rPr>
        <w:t xml:space="preserve">LAUDA </w:t>
      </w:r>
      <w:r w:rsidR="00091BE4">
        <w:rPr>
          <w:rFonts w:ascii="Brandon Grotesque Office Light" w:hAnsi="Brandon Grotesque Office Light"/>
          <w:sz w:val="40"/>
          <w:szCs w:val="40"/>
        </w:rPr>
        <w:t xml:space="preserve">präsentiert </w:t>
      </w:r>
      <w:r w:rsidR="008C4531">
        <w:rPr>
          <w:rFonts w:ascii="Brandon Grotesque Office Light" w:hAnsi="Brandon Grotesque Office Light"/>
          <w:sz w:val="40"/>
          <w:szCs w:val="40"/>
        </w:rPr>
        <w:t xml:space="preserve">Versafreeze </w:t>
      </w:r>
      <w:r w:rsidR="00091BE4">
        <w:rPr>
          <w:rFonts w:ascii="Brandon Grotesque Office Light" w:hAnsi="Brandon Grotesque Office Light"/>
          <w:sz w:val="40"/>
          <w:szCs w:val="40"/>
        </w:rPr>
        <w:t>Ultra-Tiefkühlgeräte zur sicheren Lagerung von Impfstoffen und wertvollen P</w:t>
      </w:r>
      <w:r w:rsidR="00FF6EB0">
        <w:rPr>
          <w:rFonts w:ascii="Brandon Grotesque Office Light" w:hAnsi="Brandon Grotesque Office Light"/>
          <w:sz w:val="40"/>
          <w:szCs w:val="40"/>
        </w:rPr>
        <w:t>r</w:t>
      </w:r>
      <w:r w:rsidR="00091BE4">
        <w:rPr>
          <w:rFonts w:ascii="Brandon Grotesque Office Light" w:hAnsi="Brandon Grotesque Office Light"/>
          <w:sz w:val="40"/>
          <w:szCs w:val="40"/>
        </w:rPr>
        <w:t>oben</w:t>
      </w:r>
    </w:p>
    <w:p w14:paraId="3CCE73E0" w14:textId="77777777" w:rsidR="00C456FA" w:rsidRPr="006D3113" w:rsidRDefault="00C456FA" w:rsidP="00296866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34BC91EE" w14:textId="2448E7DA" w:rsidR="008C2A9B" w:rsidRDefault="00464C8C" w:rsidP="00592C8E">
      <w:pPr>
        <w:spacing w:line="240" w:lineRule="auto"/>
        <w:rPr>
          <w:rFonts w:ascii="Brandon Grotesque Office Light" w:hAnsi="Brandon Grotesque Office Light"/>
          <w:szCs w:val="24"/>
        </w:rPr>
      </w:pPr>
      <w:r w:rsidRPr="00870685">
        <w:rPr>
          <w:rFonts w:ascii="Brandon Grotesque Office Light" w:hAnsi="Brandon Grotesque Office Light"/>
          <w:szCs w:val="24"/>
        </w:rPr>
        <w:t>Lauda-Königshofen,</w:t>
      </w:r>
      <w:r w:rsidR="00D45248">
        <w:rPr>
          <w:rFonts w:ascii="Brandon Grotesque Office Light" w:hAnsi="Brandon Grotesque Office Light"/>
          <w:szCs w:val="24"/>
        </w:rPr>
        <w:t xml:space="preserve"> </w:t>
      </w:r>
      <w:r w:rsidR="00CA6496">
        <w:rPr>
          <w:rFonts w:ascii="Brandon Grotesque Office Light" w:hAnsi="Brandon Grotesque Office Light"/>
          <w:szCs w:val="24"/>
          <w:highlight w:val="yellow"/>
        </w:rPr>
        <w:t>15</w:t>
      </w:r>
      <w:r w:rsidRPr="00E152DC">
        <w:rPr>
          <w:rFonts w:ascii="Brandon Grotesque Office Light" w:hAnsi="Brandon Grotesque Office Light"/>
          <w:szCs w:val="24"/>
          <w:highlight w:val="yellow"/>
        </w:rPr>
        <w:t xml:space="preserve">. </w:t>
      </w:r>
      <w:r w:rsidR="00CA6496">
        <w:rPr>
          <w:rFonts w:ascii="Brandon Grotesque Office Light" w:hAnsi="Brandon Grotesque Office Light"/>
          <w:szCs w:val="24"/>
          <w:highlight w:val="yellow"/>
        </w:rPr>
        <w:t xml:space="preserve">Januar </w:t>
      </w:r>
      <w:r w:rsidR="00CA6496">
        <w:rPr>
          <w:rFonts w:ascii="Brandon Grotesque Office Light" w:hAnsi="Brandon Grotesque Office Light"/>
          <w:szCs w:val="24"/>
        </w:rPr>
        <w:t>2021</w:t>
      </w:r>
      <w:r w:rsidRPr="00870685">
        <w:rPr>
          <w:rFonts w:ascii="Brandon Grotesque Office Light" w:hAnsi="Brandon Grotesque Office Light"/>
          <w:szCs w:val="24"/>
        </w:rPr>
        <w:t xml:space="preserve"> – </w:t>
      </w:r>
      <w:r w:rsidR="00257507">
        <w:rPr>
          <w:rFonts w:ascii="Brandon Grotesque Office Light" w:hAnsi="Brandon Grotesque Office Light"/>
          <w:szCs w:val="24"/>
        </w:rPr>
        <w:t>Mit der neuen Gerätelinie LAUDA Versafreeze erweitert</w:t>
      </w:r>
      <w:r w:rsidR="007F7B6C">
        <w:rPr>
          <w:rFonts w:ascii="Brandon Grotesque Office Light" w:hAnsi="Brandon Grotesque Office Light"/>
          <w:szCs w:val="24"/>
        </w:rPr>
        <w:t xml:space="preserve"> </w:t>
      </w:r>
      <w:r w:rsidR="008C4531">
        <w:rPr>
          <w:rFonts w:ascii="Brandon Grotesque Office Light" w:hAnsi="Brandon Grotesque Office Light"/>
          <w:szCs w:val="24"/>
        </w:rPr>
        <w:t xml:space="preserve">LAUDA, </w:t>
      </w:r>
      <w:r w:rsidR="007F7B6C">
        <w:rPr>
          <w:rFonts w:ascii="Brandon Grotesque Office Light" w:hAnsi="Brandon Grotesque Office Light"/>
          <w:szCs w:val="24"/>
        </w:rPr>
        <w:t>der Weltmarktführer für Temperiergeräte und -anlagen</w:t>
      </w:r>
      <w:r w:rsidR="008C4531">
        <w:rPr>
          <w:rFonts w:ascii="Brandon Grotesque Office Light" w:hAnsi="Brandon Grotesque Office Light"/>
          <w:szCs w:val="24"/>
        </w:rPr>
        <w:t xml:space="preserve">, </w:t>
      </w:r>
      <w:r w:rsidR="007F7B6C">
        <w:rPr>
          <w:rFonts w:ascii="Brandon Grotesque Office Light" w:hAnsi="Brandon Grotesque Office Light"/>
          <w:szCs w:val="24"/>
        </w:rPr>
        <w:t>sein</w:t>
      </w:r>
      <w:r w:rsidR="00257507">
        <w:rPr>
          <w:rFonts w:ascii="Brandon Grotesque Office Light" w:hAnsi="Brandon Grotesque Office Light"/>
          <w:szCs w:val="24"/>
        </w:rPr>
        <w:t xml:space="preserve"> Portfolio um</w:t>
      </w:r>
      <w:r w:rsidR="007F7B6C">
        <w:rPr>
          <w:rFonts w:ascii="Brandon Grotesque Office Light" w:hAnsi="Brandon Grotesque Office Light"/>
          <w:szCs w:val="24"/>
        </w:rPr>
        <w:t xml:space="preserve"> hochwertige</w:t>
      </w:r>
      <w:r w:rsidR="00257507">
        <w:rPr>
          <w:rFonts w:ascii="Brandon Grotesque Office Light" w:hAnsi="Brandon Grotesque Office Light"/>
          <w:szCs w:val="24"/>
        </w:rPr>
        <w:t xml:space="preserve"> </w:t>
      </w:r>
      <w:r w:rsidR="00257507" w:rsidRPr="00257507">
        <w:rPr>
          <w:rFonts w:ascii="Brandon Grotesque Office Light" w:hAnsi="Brandon Grotesque Office Light"/>
          <w:szCs w:val="24"/>
        </w:rPr>
        <w:t>Ultra-Tiefkühlgeräte</w:t>
      </w:r>
      <w:r w:rsidR="00257507">
        <w:rPr>
          <w:rFonts w:ascii="Brandon Grotesque Office Light" w:hAnsi="Brandon Grotesque Office Light"/>
          <w:szCs w:val="24"/>
        </w:rPr>
        <w:t xml:space="preserve">, die </w:t>
      </w:r>
      <w:r w:rsidR="00257507" w:rsidRPr="00257507">
        <w:rPr>
          <w:rFonts w:ascii="Brandon Grotesque Office Light" w:hAnsi="Brandon Grotesque Office Light"/>
          <w:szCs w:val="24"/>
        </w:rPr>
        <w:t>für die extremen</w:t>
      </w:r>
      <w:r w:rsidR="00257507">
        <w:rPr>
          <w:rFonts w:ascii="Brandon Grotesque Office Light" w:hAnsi="Brandon Grotesque Office Light"/>
          <w:szCs w:val="24"/>
        </w:rPr>
        <w:t xml:space="preserve"> </w:t>
      </w:r>
      <w:r w:rsidR="00257507" w:rsidRPr="00257507">
        <w:rPr>
          <w:rFonts w:ascii="Brandon Grotesque Office Light" w:hAnsi="Brandon Grotesque Office Light"/>
          <w:szCs w:val="24"/>
        </w:rPr>
        <w:t>Anforderungen der Tiefkühllagerung</w:t>
      </w:r>
      <w:r w:rsidR="00257507">
        <w:rPr>
          <w:rFonts w:ascii="Brandon Grotesque Office Light" w:hAnsi="Brandon Grotesque Office Light"/>
          <w:szCs w:val="24"/>
        </w:rPr>
        <w:t xml:space="preserve"> optimiert wurden. </w:t>
      </w:r>
      <w:r w:rsidR="008C2A9B">
        <w:rPr>
          <w:rFonts w:ascii="Brandon Grotesque Office Light" w:hAnsi="Brandon Grotesque Office Light"/>
          <w:szCs w:val="24"/>
        </w:rPr>
        <w:t>LAUDA begegnet damit dem Bedarf von Impfstoffproduzenten, Pharmadienstleistern, Impfzentren</w:t>
      </w:r>
      <w:r w:rsidR="00234890">
        <w:rPr>
          <w:rFonts w:ascii="Brandon Grotesque Office Light" w:hAnsi="Brandon Grotesque Office Light"/>
          <w:szCs w:val="24"/>
        </w:rPr>
        <w:t xml:space="preserve"> und Universitäten</w:t>
      </w:r>
      <w:r w:rsidR="007F7B6C">
        <w:rPr>
          <w:rFonts w:ascii="Brandon Grotesque Office Light" w:hAnsi="Brandon Grotesque Office Light"/>
          <w:szCs w:val="24"/>
        </w:rPr>
        <w:t xml:space="preserve"> nach einer sicheren Lagerung von temperaturempfindlichen Corona-Impfstoffen und hochwertigen Medikamenten, </w:t>
      </w:r>
      <w:r w:rsidR="007A1438">
        <w:rPr>
          <w:rFonts w:ascii="Brandon Grotesque Office Light" w:hAnsi="Brandon Grotesque Office Light"/>
          <w:szCs w:val="24"/>
        </w:rPr>
        <w:t xml:space="preserve">chemischen Substanzen </w:t>
      </w:r>
      <w:r w:rsidR="007F7B6C">
        <w:rPr>
          <w:rFonts w:ascii="Brandon Grotesque Office Light" w:hAnsi="Brandon Grotesque Office Light"/>
          <w:szCs w:val="24"/>
        </w:rPr>
        <w:t xml:space="preserve">oder </w:t>
      </w:r>
      <w:r w:rsidR="001D3120">
        <w:rPr>
          <w:rFonts w:ascii="Brandon Grotesque Office Light" w:hAnsi="Brandon Grotesque Office Light"/>
          <w:szCs w:val="24"/>
        </w:rPr>
        <w:t>biologischen</w:t>
      </w:r>
      <w:r w:rsidR="00E152DC">
        <w:rPr>
          <w:rFonts w:ascii="Brandon Grotesque Office Light" w:hAnsi="Brandon Grotesque Office Light"/>
          <w:szCs w:val="24"/>
        </w:rPr>
        <w:t xml:space="preserve"> </w:t>
      </w:r>
      <w:r w:rsidR="007A1438">
        <w:rPr>
          <w:rFonts w:ascii="Brandon Grotesque Office Light" w:hAnsi="Brandon Grotesque Office Light"/>
          <w:szCs w:val="24"/>
        </w:rPr>
        <w:t>Proben</w:t>
      </w:r>
      <w:r w:rsidR="007F7B6C">
        <w:rPr>
          <w:rFonts w:ascii="Brandon Grotesque Office Light" w:hAnsi="Brandon Grotesque Office Light"/>
          <w:szCs w:val="24"/>
        </w:rPr>
        <w:t>. LAUDA Versafreeze Ultra-Tiefkühlgeräte bieten mit einem Temperaturbereich von 0 bis -85 °C modernste Kältetechnik, exzellente Isolationseigenschaften und</w:t>
      </w:r>
      <w:r w:rsidR="00592C8E">
        <w:rPr>
          <w:rFonts w:ascii="Brandon Grotesque Office Light" w:hAnsi="Brandon Grotesque Office Light"/>
          <w:szCs w:val="24"/>
        </w:rPr>
        <w:t xml:space="preserve"> größtmöglichen Schutz dank</w:t>
      </w:r>
      <w:r w:rsidR="00592C8E" w:rsidRPr="00592C8E">
        <w:rPr>
          <w:rFonts w:ascii="Brandon Grotesque Office Light" w:hAnsi="Brandon Grotesque Office Light"/>
          <w:szCs w:val="24"/>
        </w:rPr>
        <w:t xml:space="preserve"> passwortgeschützte</w:t>
      </w:r>
      <w:r w:rsidR="006E43C0">
        <w:rPr>
          <w:rFonts w:ascii="Brandon Grotesque Office Light" w:hAnsi="Brandon Grotesque Office Light"/>
          <w:szCs w:val="24"/>
        </w:rPr>
        <w:t>r</w:t>
      </w:r>
      <w:r w:rsidR="00592C8E" w:rsidRPr="00592C8E">
        <w:rPr>
          <w:rFonts w:ascii="Brandon Grotesque Office Light" w:hAnsi="Brandon Grotesque Office Light"/>
          <w:szCs w:val="24"/>
        </w:rPr>
        <w:t xml:space="preserve"> Zugriffsrechte und</w:t>
      </w:r>
      <w:r w:rsidR="00592C8E">
        <w:rPr>
          <w:rFonts w:ascii="Brandon Grotesque Office Light" w:hAnsi="Brandon Grotesque Office Light"/>
          <w:szCs w:val="24"/>
        </w:rPr>
        <w:t xml:space="preserve"> der</w:t>
      </w:r>
      <w:r w:rsidR="00592C8E" w:rsidRPr="00592C8E">
        <w:rPr>
          <w:rFonts w:ascii="Brandon Grotesque Office Light" w:hAnsi="Brandon Grotesque Office Light"/>
          <w:szCs w:val="24"/>
        </w:rPr>
        <w:t xml:space="preserve"> sichere</w:t>
      </w:r>
      <w:r w:rsidR="00592C8E">
        <w:rPr>
          <w:rFonts w:ascii="Brandon Grotesque Office Light" w:hAnsi="Brandon Grotesque Office Light"/>
          <w:szCs w:val="24"/>
        </w:rPr>
        <w:t>n</w:t>
      </w:r>
      <w:r w:rsidR="00592C8E" w:rsidRPr="00592C8E">
        <w:rPr>
          <w:rFonts w:ascii="Brandon Grotesque Office Light" w:hAnsi="Brandon Grotesque Office Light"/>
          <w:szCs w:val="24"/>
        </w:rPr>
        <w:t xml:space="preserve"> Überwachung über die LAUDA Cloud</w:t>
      </w:r>
      <w:r w:rsidR="00592C8E">
        <w:rPr>
          <w:rFonts w:ascii="Brandon Grotesque Office Light" w:hAnsi="Brandon Grotesque Office Light"/>
          <w:szCs w:val="24"/>
        </w:rPr>
        <w:t>.</w:t>
      </w:r>
    </w:p>
    <w:p w14:paraId="79A55418" w14:textId="77777777" w:rsidR="008C2A9B" w:rsidRDefault="008C2A9B" w:rsidP="008C2A9B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1A01D3B5" w14:textId="0E5B8D00" w:rsidR="00592C8E" w:rsidRPr="00592C8E" w:rsidRDefault="00592C8E" w:rsidP="00592C8E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  <w:r w:rsidRPr="00592C8E">
        <w:rPr>
          <w:rFonts w:ascii="Brandon Grotesque Office Light" w:hAnsi="Brandon Grotesque Office Light"/>
          <w:b/>
          <w:bCs/>
          <w:szCs w:val="24"/>
        </w:rPr>
        <w:t>Tiefkühlgeräte mit leistungsfähiger Isolationstechnik</w:t>
      </w:r>
    </w:p>
    <w:p w14:paraId="767EC391" w14:textId="77777777" w:rsidR="00592C8E" w:rsidRDefault="00592C8E" w:rsidP="00592C8E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5A32F141" w14:textId="77777777" w:rsidR="00E152DC" w:rsidRDefault="00592C8E" w:rsidP="008C2A9B">
      <w:pPr>
        <w:spacing w:line="240" w:lineRule="auto"/>
        <w:rPr>
          <w:rFonts w:ascii="Brandon Grotesque Office Light" w:hAnsi="Brandon Grotesque Office Light"/>
          <w:szCs w:val="24"/>
        </w:rPr>
      </w:pPr>
      <w:r w:rsidRPr="00592C8E">
        <w:rPr>
          <w:rFonts w:ascii="Brandon Grotesque Office Light" w:hAnsi="Brandon Grotesque Office Light"/>
          <w:szCs w:val="24"/>
        </w:rPr>
        <w:t>LAUDA Versafreeze</w:t>
      </w:r>
      <w:r>
        <w:rPr>
          <w:rFonts w:ascii="Brandon Grotesque Office Light" w:hAnsi="Brandon Grotesque Office Light"/>
          <w:szCs w:val="24"/>
        </w:rPr>
        <w:t xml:space="preserve"> Tiefkühlschränke und -truhen nutzen </w:t>
      </w:r>
      <w:r w:rsidRPr="00592C8E">
        <w:rPr>
          <w:rFonts w:ascii="Brandon Grotesque Office Light" w:hAnsi="Brandon Grotesque Office Light"/>
          <w:szCs w:val="24"/>
        </w:rPr>
        <w:t>eine Kombination von Vakuumpaneelen</w:t>
      </w:r>
      <w:r>
        <w:rPr>
          <w:rFonts w:ascii="Brandon Grotesque Office Light" w:hAnsi="Brandon Grotesque Office Light"/>
          <w:szCs w:val="24"/>
        </w:rPr>
        <w:t>, Thermofolie</w:t>
      </w:r>
      <w:r w:rsidRPr="00592C8E">
        <w:rPr>
          <w:rFonts w:ascii="Brandon Grotesque Office Light" w:hAnsi="Brandon Grotesque Office Light"/>
          <w:szCs w:val="24"/>
        </w:rPr>
        <w:t xml:space="preserve"> und </w:t>
      </w:r>
      <w:r>
        <w:rPr>
          <w:rFonts w:ascii="Brandon Grotesque Office Light" w:hAnsi="Brandon Grotesque Office Light"/>
          <w:szCs w:val="24"/>
        </w:rPr>
        <w:t xml:space="preserve">einer diffusionsdicht geschäumten </w:t>
      </w:r>
      <w:r w:rsidRPr="00592C8E">
        <w:rPr>
          <w:rFonts w:ascii="Brandon Grotesque Office Light" w:hAnsi="Brandon Grotesque Office Light"/>
          <w:szCs w:val="24"/>
        </w:rPr>
        <w:t>Polyurethan</w:t>
      </w:r>
      <w:r>
        <w:rPr>
          <w:rFonts w:ascii="Brandon Grotesque Office Light" w:hAnsi="Brandon Grotesque Office Light"/>
          <w:szCs w:val="24"/>
        </w:rPr>
        <w:t xml:space="preserve">-Isolation zum Schutz vor Erwärmung. Diese hochwertige Kombination ermöglicht einen sparsamen Energieverbrauch, eine </w:t>
      </w:r>
      <w:r w:rsidR="00234890" w:rsidRPr="00234890">
        <w:rPr>
          <w:rFonts w:ascii="Brandon Grotesque Office Light" w:hAnsi="Brandon Grotesque Office Light"/>
          <w:szCs w:val="24"/>
        </w:rPr>
        <w:t>exzellente Temperaturhomogenität und -konstanz</w:t>
      </w:r>
      <w:r w:rsidR="00234890">
        <w:rPr>
          <w:rFonts w:ascii="Brandon Grotesque Office Light" w:hAnsi="Brandon Grotesque Office Light"/>
          <w:szCs w:val="24"/>
        </w:rPr>
        <w:t>,</w:t>
      </w:r>
      <w:r w:rsidR="00234890" w:rsidRPr="00234890">
        <w:rPr>
          <w:rFonts w:ascii="Brandon Grotesque Office Light" w:hAnsi="Brandon Grotesque Office Light"/>
          <w:szCs w:val="24"/>
        </w:rPr>
        <w:t xml:space="preserve"> </w:t>
      </w:r>
      <w:r>
        <w:rPr>
          <w:rFonts w:ascii="Brandon Grotesque Office Light" w:hAnsi="Brandon Grotesque Office Light"/>
          <w:szCs w:val="24"/>
        </w:rPr>
        <w:t xml:space="preserve">sowie </w:t>
      </w:r>
      <w:r w:rsidR="00CB16B9" w:rsidRPr="00592C8E">
        <w:rPr>
          <w:rFonts w:ascii="Brandon Grotesque Office Light" w:hAnsi="Brandon Grotesque Office Light"/>
          <w:szCs w:val="24"/>
        </w:rPr>
        <w:t>kurze</w:t>
      </w:r>
      <w:r w:rsidR="00CB16B9">
        <w:rPr>
          <w:rFonts w:ascii="Brandon Grotesque Office Light" w:hAnsi="Brandon Grotesque Office Light"/>
          <w:szCs w:val="24"/>
        </w:rPr>
        <w:t xml:space="preserve"> </w:t>
      </w:r>
      <w:r w:rsidR="00CB16B9" w:rsidRPr="00592C8E">
        <w:rPr>
          <w:rFonts w:ascii="Brandon Grotesque Office Light" w:hAnsi="Brandon Grotesque Office Light"/>
          <w:szCs w:val="24"/>
        </w:rPr>
        <w:t>Pull-Down-</w:t>
      </w:r>
      <w:r w:rsidR="00CB16B9">
        <w:rPr>
          <w:rFonts w:ascii="Brandon Grotesque Office Light" w:hAnsi="Brandon Grotesque Office Light"/>
          <w:szCs w:val="24"/>
        </w:rPr>
        <w:t xml:space="preserve"> </w:t>
      </w:r>
      <w:r w:rsidR="00CB16B9" w:rsidRPr="00592C8E">
        <w:rPr>
          <w:rFonts w:ascii="Brandon Grotesque Office Light" w:hAnsi="Brandon Grotesque Office Light"/>
          <w:szCs w:val="24"/>
        </w:rPr>
        <w:t>und maximale Warm-Up-Zeiten.</w:t>
      </w:r>
      <w:r w:rsidR="00CB16B9">
        <w:rPr>
          <w:rFonts w:ascii="Brandon Grotesque Office Light" w:hAnsi="Brandon Grotesque Office Light"/>
          <w:szCs w:val="24"/>
        </w:rPr>
        <w:t xml:space="preserve"> Zusätzlich </w:t>
      </w:r>
      <w:r w:rsidR="00CB16B9" w:rsidRPr="00CB16B9">
        <w:rPr>
          <w:rFonts w:ascii="Brandon Grotesque Office Light" w:hAnsi="Brandon Grotesque Office Light"/>
          <w:szCs w:val="24"/>
        </w:rPr>
        <w:t xml:space="preserve">wird die Isolierung </w:t>
      </w:r>
      <w:r w:rsidR="00CB16B9">
        <w:rPr>
          <w:rFonts w:ascii="Brandon Grotesque Office Light" w:hAnsi="Brandon Grotesque Office Light"/>
          <w:szCs w:val="24"/>
        </w:rPr>
        <w:t xml:space="preserve">damit </w:t>
      </w:r>
      <w:r w:rsidR="00CB16B9" w:rsidRPr="00CB16B9">
        <w:rPr>
          <w:rFonts w:ascii="Brandon Grotesque Office Light" w:hAnsi="Brandon Grotesque Office Light"/>
          <w:szCs w:val="24"/>
        </w:rPr>
        <w:t>bei gleichen oder sogar verbesserten Eigenschaften dünner und lässt mehr Platz für den Nutzraum.</w:t>
      </w:r>
      <w:r w:rsidR="006A4C10">
        <w:rPr>
          <w:rFonts w:ascii="Brandon Grotesque Office Light" w:hAnsi="Brandon Grotesque Office Light"/>
          <w:szCs w:val="24"/>
        </w:rPr>
        <w:t xml:space="preserve"> In der Konstruktion setzt LAUDA kompromisslos auf hochwertigste Komponenten wie Vakuumpane</w:t>
      </w:r>
      <w:r w:rsidR="00234890">
        <w:rPr>
          <w:rFonts w:ascii="Brandon Grotesque Office Light" w:hAnsi="Brandon Grotesque Office Light"/>
          <w:szCs w:val="24"/>
        </w:rPr>
        <w:t>e</w:t>
      </w:r>
      <w:r w:rsidR="006A4C10">
        <w:rPr>
          <w:rFonts w:ascii="Brandon Grotesque Office Light" w:hAnsi="Brandon Grotesque Office Light"/>
          <w:szCs w:val="24"/>
        </w:rPr>
        <w:t xml:space="preserve">le von </w:t>
      </w:r>
      <w:r w:rsidR="006A4C10" w:rsidRPr="006A4C10">
        <w:rPr>
          <w:rFonts w:ascii="Brandon Grotesque Office Light" w:hAnsi="Brandon Grotesque Office Light"/>
          <w:szCs w:val="24"/>
        </w:rPr>
        <w:t>va-Q-tec, Verdichter von</w:t>
      </w:r>
      <w:r w:rsidR="006A4C10">
        <w:rPr>
          <w:rFonts w:ascii="Brandon Grotesque Office Light" w:hAnsi="Brandon Grotesque Office Light"/>
          <w:szCs w:val="24"/>
        </w:rPr>
        <w:t xml:space="preserve"> </w:t>
      </w:r>
      <w:r w:rsidR="006A4C10" w:rsidRPr="006A4C10">
        <w:rPr>
          <w:rFonts w:ascii="Brandon Grotesque Office Light" w:hAnsi="Brandon Grotesque Office Light"/>
          <w:szCs w:val="24"/>
        </w:rPr>
        <w:t>Embraco oder Regler von Störk</w:t>
      </w:r>
      <w:r w:rsidR="006A4C10">
        <w:rPr>
          <w:rFonts w:ascii="Brandon Grotesque Office Light" w:hAnsi="Brandon Grotesque Office Light"/>
          <w:szCs w:val="24"/>
        </w:rPr>
        <w:t>. Denn Qualität und Zuverlässigkeit – und damit die Sicherheit wertvoller Proben – stellt LAUDA bei den Tiefkühlgeräten an vorderste Stelle.</w:t>
      </w:r>
      <w:r w:rsidR="00486575">
        <w:rPr>
          <w:rFonts w:ascii="Brandon Grotesque Office Light" w:hAnsi="Brandon Grotesque Office Light"/>
          <w:szCs w:val="24"/>
        </w:rPr>
        <w:t xml:space="preserve"> </w:t>
      </w:r>
    </w:p>
    <w:p w14:paraId="099DC855" w14:textId="77777777" w:rsidR="00E152DC" w:rsidRDefault="00E152DC" w:rsidP="008C2A9B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6F83E9CF" w14:textId="1736FCC9" w:rsidR="00234890" w:rsidRDefault="00F44F4F" w:rsidP="008C2A9B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>Darüber hinaus steht</w:t>
      </w:r>
      <w:r w:rsidR="00234890" w:rsidRPr="00234890">
        <w:rPr>
          <w:rFonts w:ascii="Brandon Grotesque Office Light" w:hAnsi="Brandon Grotesque Office Light"/>
          <w:szCs w:val="24"/>
        </w:rPr>
        <w:t xml:space="preserve"> LAUDA auch </w:t>
      </w:r>
      <w:r w:rsidR="00F84151">
        <w:rPr>
          <w:rFonts w:ascii="Brandon Grotesque Office Light" w:hAnsi="Brandon Grotesque Office Light"/>
          <w:szCs w:val="24"/>
        </w:rPr>
        <w:t>für</w:t>
      </w:r>
      <w:r w:rsidR="00234890" w:rsidRPr="00234890">
        <w:rPr>
          <w:rFonts w:ascii="Brandon Grotesque Office Light" w:hAnsi="Brandon Grotesque Office Light"/>
          <w:szCs w:val="24"/>
        </w:rPr>
        <w:t xml:space="preserve"> Kontinuität. Bereits 2008 setzte LAUDA-GFL als weltweit erster Hersteller Maßstäbe in der Lagerung sensibler Pharmazeutika durch effiziente und natürliche Kältemittel in Ultra-Tiefkühlgeräten. Der Einsatz nachhaltiger Kältetechnik ist auch heute ein </w:t>
      </w:r>
      <w:r w:rsidR="00451F94" w:rsidRPr="00234890">
        <w:rPr>
          <w:rFonts w:ascii="Brandon Grotesque Office Light" w:hAnsi="Brandon Grotesque Office Light"/>
          <w:szCs w:val="24"/>
        </w:rPr>
        <w:t>essenzieller</w:t>
      </w:r>
      <w:r w:rsidR="00234890" w:rsidRPr="00234890">
        <w:rPr>
          <w:rFonts w:ascii="Brandon Grotesque Office Light" w:hAnsi="Brandon Grotesque Office Light"/>
          <w:szCs w:val="24"/>
        </w:rPr>
        <w:t xml:space="preserve"> Bestandteil der LAUDA Versafreeze Ultra-Tiefkühlgeräte.</w:t>
      </w:r>
    </w:p>
    <w:p w14:paraId="49529B7A" w14:textId="77777777" w:rsidR="00234890" w:rsidRDefault="00234890" w:rsidP="008C2A9B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226FC237" w14:textId="67CB2FFC" w:rsidR="001A4B4E" w:rsidRPr="001A4B4E" w:rsidRDefault="001A4B4E" w:rsidP="008C2A9B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  <w:r w:rsidRPr="001A4B4E">
        <w:rPr>
          <w:rFonts w:ascii="Brandon Grotesque Office Light" w:hAnsi="Brandon Grotesque Office Light"/>
          <w:b/>
          <w:bCs/>
          <w:szCs w:val="24"/>
        </w:rPr>
        <w:t>Sichere Lagerung hochwertiger und empfindlicher Stoffe</w:t>
      </w:r>
    </w:p>
    <w:p w14:paraId="78FCCDC1" w14:textId="156E64F2" w:rsidR="001A4B4E" w:rsidRDefault="001A4B4E" w:rsidP="008C2A9B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668DD6D" w14:textId="0B1366C2" w:rsidR="003F5191" w:rsidRDefault="001A4B4E" w:rsidP="00446546">
      <w:pPr>
        <w:spacing w:line="240" w:lineRule="auto"/>
        <w:rPr>
          <w:rFonts w:ascii="Brandon Grotesque Office Light" w:hAnsi="Brandon Grotesque Office Light"/>
          <w:szCs w:val="24"/>
        </w:rPr>
      </w:pPr>
      <w:r w:rsidRPr="001A4B4E">
        <w:rPr>
          <w:rFonts w:ascii="Brandon Grotesque Office Light" w:hAnsi="Brandon Grotesque Office Light"/>
          <w:szCs w:val="24"/>
        </w:rPr>
        <w:t>LAUDA Versafreeze</w:t>
      </w:r>
      <w:r>
        <w:rPr>
          <w:rFonts w:ascii="Brandon Grotesque Office Light" w:hAnsi="Brandon Grotesque Office Light"/>
          <w:szCs w:val="24"/>
        </w:rPr>
        <w:t xml:space="preserve"> Tiefkühlgeräte</w:t>
      </w:r>
      <w:r w:rsidRPr="001A4B4E">
        <w:rPr>
          <w:rFonts w:ascii="Brandon Grotesque Office Light" w:hAnsi="Brandon Grotesque Office Light"/>
          <w:szCs w:val="24"/>
        </w:rPr>
        <w:t xml:space="preserve"> biete</w:t>
      </w:r>
      <w:r>
        <w:rPr>
          <w:rFonts w:ascii="Brandon Grotesque Office Light" w:hAnsi="Brandon Grotesque Office Light"/>
          <w:szCs w:val="24"/>
        </w:rPr>
        <w:t>n</w:t>
      </w:r>
      <w:r w:rsidRPr="001A4B4E">
        <w:rPr>
          <w:rFonts w:ascii="Brandon Grotesque Office Light" w:hAnsi="Brandon Grotesque Office Light"/>
          <w:szCs w:val="24"/>
        </w:rPr>
        <w:t xml:space="preserve"> durch hohe Antauzeiten</w:t>
      </w:r>
      <w:r>
        <w:rPr>
          <w:rFonts w:ascii="Brandon Grotesque Office Light" w:hAnsi="Brandon Grotesque Office Light"/>
          <w:szCs w:val="24"/>
        </w:rPr>
        <w:t xml:space="preserve"> </w:t>
      </w:r>
      <w:r w:rsidRPr="001A4B4E">
        <w:rPr>
          <w:rFonts w:ascii="Brandon Grotesque Office Light" w:hAnsi="Brandon Grotesque Office Light"/>
          <w:szCs w:val="24"/>
        </w:rPr>
        <w:t>maximale Probensicherheit, selbst bei Netzausfall. Der</w:t>
      </w:r>
      <w:r>
        <w:rPr>
          <w:rFonts w:ascii="Brandon Grotesque Office Light" w:hAnsi="Brandon Grotesque Office Light"/>
          <w:szCs w:val="24"/>
        </w:rPr>
        <w:t xml:space="preserve"> </w:t>
      </w:r>
      <w:r w:rsidRPr="001A4B4E">
        <w:rPr>
          <w:rFonts w:ascii="Brandon Grotesque Office Light" w:hAnsi="Brandon Grotesque Office Light"/>
          <w:szCs w:val="24"/>
        </w:rPr>
        <w:t>serienmäßig integrierte Akkumul</w:t>
      </w:r>
      <w:r w:rsidR="00553491">
        <w:rPr>
          <w:rFonts w:ascii="Brandon Grotesque Office Light" w:hAnsi="Brandon Grotesque Office Light"/>
          <w:szCs w:val="24"/>
        </w:rPr>
        <w:t>a</w:t>
      </w:r>
      <w:r w:rsidRPr="001A4B4E">
        <w:rPr>
          <w:rFonts w:ascii="Brandon Grotesque Office Light" w:hAnsi="Brandon Grotesque Office Light"/>
          <w:szCs w:val="24"/>
        </w:rPr>
        <w:t>tor gewährleistet die</w:t>
      </w:r>
      <w:r>
        <w:rPr>
          <w:rFonts w:ascii="Brandon Grotesque Office Light" w:hAnsi="Brandon Grotesque Office Light"/>
          <w:szCs w:val="24"/>
        </w:rPr>
        <w:t xml:space="preserve"> </w:t>
      </w:r>
      <w:r w:rsidRPr="001A4B4E">
        <w:rPr>
          <w:rFonts w:ascii="Brandon Grotesque Office Light" w:hAnsi="Brandon Grotesque Office Light"/>
          <w:szCs w:val="24"/>
        </w:rPr>
        <w:t>Aufrechterhaltung der Anzeige von Ist-Temperatur und</w:t>
      </w:r>
      <w:r>
        <w:rPr>
          <w:rFonts w:ascii="Brandon Grotesque Office Light" w:hAnsi="Brandon Grotesque Office Light"/>
          <w:szCs w:val="24"/>
        </w:rPr>
        <w:t xml:space="preserve"> </w:t>
      </w:r>
      <w:r w:rsidRPr="001A4B4E">
        <w:rPr>
          <w:rFonts w:ascii="Brandon Grotesque Office Light" w:hAnsi="Brandon Grotesque Office Light"/>
          <w:szCs w:val="24"/>
        </w:rPr>
        <w:t xml:space="preserve">Alarmfunktionen über einen Zeitraum von bis zu </w:t>
      </w:r>
      <w:r w:rsidR="00184EE1">
        <w:rPr>
          <w:rFonts w:ascii="Brandon Grotesque Office Light" w:hAnsi="Brandon Grotesque Office Light"/>
          <w:szCs w:val="24"/>
        </w:rPr>
        <w:t>60</w:t>
      </w:r>
      <w:r w:rsidRPr="00184EE1">
        <w:rPr>
          <w:rFonts w:ascii="Brandon Grotesque Office Light" w:hAnsi="Brandon Grotesque Office Light"/>
          <w:szCs w:val="24"/>
        </w:rPr>
        <w:t xml:space="preserve"> Stunden</w:t>
      </w:r>
      <w:r>
        <w:rPr>
          <w:rFonts w:ascii="Brandon Grotesque Office Light" w:hAnsi="Brandon Grotesque Office Light"/>
          <w:szCs w:val="24"/>
        </w:rPr>
        <w:t xml:space="preserve">. Schließsysteme bis zur individuellen Schublade und Innenfach </w:t>
      </w:r>
      <w:r w:rsidR="00446546">
        <w:rPr>
          <w:rFonts w:ascii="Brandon Grotesque Office Light" w:hAnsi="Brandon Grotesque Office Light"/>
          <w:szCs w:val="24"/>
        </w:rPr>
        <w:t>bieten Schutz für</w:t>
      </w:r>
      <w:r w:rsidRPr="001A4B4E">
        <w:rPr>
          <w:rFonts w:ascii="Brandon Grotesque Office Light" w:hAnsi="Brandon Grotesque Office Light"/>
          <w:szCs w:val="24"/>
        </w:rPr>
        <w:t xml:space="preserve"> hochwertige und kritisc</w:t>
      </w:r>
      <w:r w:rsidRPr="00184EE1">
        <w:rPr>
          <w:rFonts w:ascii="Brandon Grotesque Office Light" w:hAnsi="Brandon Grotesque Office Light"/>
          <w:szCs w:val="24"/>
        </w:rPr>
        <w:t>he</w:t>
      </w:r>
      <w:r w:rsidR="00184EE1" w:rsidRPr="00184EE1">
        <w:rPr>
          <w:rFonts w:ascii="Brandon Grotesque Office Light" w:hAnsi="Brandon Grotesque Office Light"/>
          <w:szCs w:val="24"/>
        </w:rPr>
        <w:t xml:space="preserve"> </w:t>
      </w:r>
      <w:r w:rsidR="007A1438">
        <w:rPr>
          <w:rFonts w:ascii="Brandon Grotesque Office Light" w:hAnsi="Brandon Grotesque Office Light"/>
          <w:szCs w:val="24"/>
        </w:rPr>
        <w:t>Proben</w:t>
      </w:r>
      <w:r w:rsidR="007A1438" w:rsidRPr="001A4B4E">
        <w:rPr>
          <w:rFonts w:ascii="Brandon Grotesque Office Light" w:hAnsi="Brandon Grotesque Office Light"/>
          <w:szCs w:val="24"/>
        </w:rPr>
        <w:t xml:space="preserve"> </w:t>
      </w:r>
      <w:r w:rsidRPr="001A4B4E">
        <w:rPr>
          <w:rFonts w:ascii="Brandon Grotesque Office Light" w:hAnsi="Brandon Grotesque Office Light"/>
          <w:szCs w:val="24"/>
        </w:rPr>
        <w:t>vor Manipulation und Zugriff</w:t>
      </w:r>
      <w:r w:rsidR="00446546">
        <w:rPr>
          <w:rFonts w:ascii="Brandon Grotesque Office Light" w:hAnsi="Brandon Grotesque Office Light"/>
          <w:szCs w:val="24"/>
        </w:rPr>
        <w:t>.</w:t>
      </w:r>
      <w:r w:rsidR="00402195">
        <w:rPr>
          <w:rFonts w:ascii="Brandon Grotesque Office Light" w:hAnsi="Brandon Grotesque Office Light"/>
          <w:szCs w:val="24"/>
        </w:rPr>
        <w:t xml:space="preserve"> Zu den Neuerungen der Versafreeze Tiefkühlgeräte gehört auch</w:t>
      </w:r>
      <w:r w:rsidR="00446546">
        <w:rPr>
          <w:rFonts w:ascii="Brandon Grotesque Office Light" w:hAnsi="Brandon Grotesque Office Light"/>
          <w:szCs w:val="24"/>
        </w:rPr>
        <w:t xml:space="preserve"> </w:t>
      </w:r>
      <w:r w:rsidR="00402195">
        <w:rPr>
          <w:rFonts w:ascii="Brandon Grotesque Office Light" w:hAnsi="Brandon Grotesque Office Light"/>
          <w:szCs w:val="24"/>
        </w:rPr>
        <w:t>d</w:t>
      </w:r>
      <w:r w:rsidR="00446546">
        <w:rPr>
          <w:rFonts w:ascii="Brandon Grotesque Office Light" w:hAnsi="Brandon Grotesque Office Light"/>
          <w:szCs w:val="24"/>
        </w:rPr>
        <w:t>ie Bedienung über ein intuitives, modernes Touch Display</w:t>
      </w:r>
      <w:r w:rsidR="00F16B47">
        <w:rPr>
          <w:rFonts w:ascii="Brandon Grotesque Office Light" w:hAnsi="Brandon Grotesque Office Light"/>
          <w:szCs w:val="24"/>
        </w:rPr>
        <w:t xml:space="preserve"> </w:t>
      </w:r>
      <w:r w:rsidR="00446546" w:rsidRPr="00446546">
        <w:rPr>
          <w:rFonts w:ascii="Brandon Grotesque Office Light" w:hAnsi="Brandon Grotesque Office Light"/>
          <w:szCs w:val="24"/>
        </w:rPr>
        <w:t>mit vielfältigen Einstellmöglichkeiten,</w:t>
      </w:r>
      <w:r w:rsidR="00446546">
        <w:rPr>
          <w:rFonts w:ascii="Brandon Grotesque Office Light" w:hAnsi="Brandon Grotesque Office Light"/>
          <w:szCs w:val="24"/>
        </w:rPr>
        <w:t xml:space="preserve"> </w:t>
      </w:r>
      <w:r w:rsidR="00446546" w:rsidRPr="00446546">
        <w:rPr>
          <w:rFonts w:ascii="Brandon Grotesque Office Light" w:hAnsi="Brandon Grotesque Office Light"/>
          <w:szCs w:val="24"/>
        </w:rPr>
        <w:t>passwortgeschützte</w:t>
      </w:r>
      <w:r w:rsidR="00446546">
        <w:rPr>
          <w:rFonts w:ascii="Brandon Grotesque Office Light" w:hAnsi="Brandon Grotesque Office Light"/>
          <w:szCs w:val="24"/>
        </w:rPr>
        <w:t>n</w:t>
      </w:r>
      <w:r w:rsidR="00446546" w:rsidRPr="00446546">
        <w:rPr>
          <w:rFonts w:ascii="Brandon Grotesque Office Light" w:hAnsi="Brandon Grotesque Office Light"/>
          <w:szCs w:val="24"/>
        </w:rPr>
        <w:t xml:space="preserve"> Zugriffsrechte</w:t>
      </w:r>
      <w:r w:rsidR="00402195">
        <w:rPr>
          <w:rFonts w:ascii="Brandon Grotesque Office Light" w:hAnsi="Brandon Grotesque Office Light"/>
          <w:szCs w:val="24"/>
        </w:rPr>
        <w:t>n</w:t>
      </w:r>
      <w:r w:rsidR="00446546" w:rsidRPr="00446546">
        <w:rPr>
          <w:rFonts w:ascii="Brandon Grotesque Office Light" w:hAnsi="Brandon Grotesque Office Light"/>
          <w:szCs w:val="24"/>
        </w:rPr>
        <w:t xml:space="preserve"> und</w:t>
      </w:r>
      <w:r w:rsidR="00446546">
        <w:rPr>
          <w:rFonts w:ascii="Brandon Grotesque Office Light" w:hAnsi="Brandon Grotesque Office Light"/>
          <w:szCs w:val="24"/>
        </w:rPr>
        <w:t xml:space="preserve"> der</w:t>
      </w:r>
      <w:r w:rsidR="00446546" w:rsidRPr="00446546">
        <w:rPr>
          <w:rFonts w:ascii="Brandon Grotesque Office Light" w:hAnsi="Brandon Grotesque Office Light"/>
          <w:szCs w:val="24"/>
        </w:rPr>
        <w:t xml:space="preserve"> sichere</w:t>
      </w:r>
      <w:r w:rsidR="00446546">
        <w:rPr>
          <w:rFonts w:ascii="Brandon Grotesque Office Light" w:hAnsi="Brandon Grotesque Office Light"/>
          <w:szCs w:val="24"/>
        </w:rPr>
        <w:t>n</w:t>
      </w:r>
      <w:r w:rsidR="00446546" w:rsidRPr="00446546">
        <w:rPr>
          <w:rFonts w:ascii="Brandon Grotesque Office Light" w:hAnsi="Brandon Grotesque Office Light"/>
          <w:szCs w:val="24"/>
        </w:rPr>
        <w:t xml:space="preserve"> Überwachung über die LAUDA Cloud.</w:t>
      </w:r>
      <w:r w:rsidR="00446546">
        <w:rPr>
          <w:rFonts w:ascii="Brandon Grotesque Office Light" w:hAnsi="Brandon Grotesque Office Light"/>
          <w:szCs w:val="24"/>
        </w:rPr>
        <w:t xml:space="preserve"> Damit lassen sich kritische Werte der Ultra-Tiefkühlgeräte standort</w:t>
      </w:r>
      <w:r w:rsidR="00AE7F51">
        <w:rPr>
          <w:rFonts w:ascii="Brandon Grotesque Office Light" w:hAnsi="Brandon Grotesque Office Light"/>
          <w:szCs w:val="24"/>
        </w:rPr>
        <w:t>- und geräte</w:t>
      </w:r>
      <w:r w:rsidR="00446546">
        <w:rPr>
          <w:rFonts w:ascii="Brandon Grotesque Office Light" w:hAnsi="Brandon Grotesque Office Light"/>
          <w:szCs w:val="24"/>
        </w:rPr>
        <w:t>unabhängig prüfen</w:t>
      </w:r>
      <w:r w:rsidR="00AE7F51">
        <w:rPr>
          <w:rFonts w:ascii="Brandon Grotesque Office Light" w:hAnsi="Brandon Grotesque Office Light"/>
          <w:szCs w:val="24"/>
        </w:rPr>
        <w:t xml:space="preserve"> und steuern.</w:t>
      </w:r>
      <w:r w:rsidR="00BC132D">
        <w:rPr>
          <w:rFonts w:ascii="Brandon Grotesque Office Light" w:hAnsi="Brandon Grotesque Office Light"/>
          <w:szCs w:val="24"/>
        </w:rPr>
        <w:t xml:space="preserve"> </w:t>
      </w:r>
    </w:p>
    <w:p w14:paraId="17791F7D" w14:textId="1CB9CAEA" w:rsidR="00BC132D" w:rsidRDefault="00BC132D" w:rsidP="00446546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D79ED15" w14:textId="2DE5BD0B" w:rsidR="00BC132D" w:rsidRPr="00446546" w:rsidRDefault="00BC132D" w:rsidP="00BC132D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lastRenderedPageBreak/>
        <w:t>Um zusätzliche Sicherheit zu bieten, lassen sich LAUDA Versafreeze optional mit einer Sicherheitskühlung ausrüsten. Diese Systeme</w:t>
      </w:r>
      <w:r w:rsidRPr="00BC132D">
        <w:rPr>
          <w:rFonts w:ascii="Brandon Grotesque Office Light" w:hAnsi="Brandon Grotesque Office Light"/>
          <w:szCs w:val="24"/>
        </w:rPr>
        <w:t xml:space="preserve"> schützen vor einem unkontrollierten</w:t>
      </w:r>
      <w:r>
        <w:rPr>
          <w:rFonts w:ascii="Brandon Grotesque Office Light" w:hAnsi="Brandon Grotesque Office Light"/>
          <w:szCs w:val="24"/>
        </w:rPr>
        <w:t xml:space="preserve"> </w:t>
      </w:r>
      <w:r w:rsidRPr="00BC132D">
        <w:rPr>
          <w:rFonts w:ascii="Brandon Grotesque Office Light" w:hAnsi="Brandon Grotesque Office Light"/>
          <w:szCs w:val="24"/>
        </w:rPr>
        <w:t>Temperaturanstieg, indem sie bei einem Ausfall der</w:t>
      </w:r>
      <w:r>
        <w:rPr>
          <w:rFonts w:ascii="Brandon Grotesque Office Light" w:hAnsi="Brandon Grotesque Office Light"/>
          <w:szCs w:val="24"/>
        </w:rPr>
        <w:t xml:space="preserve"> </w:t>
      </w:r>
      <w:r w:rsidRPr="00BC132D">
        <w:rPr>
          <w:rFonts w:ascii="Brandon Grotesque Office Light" w:hAnsi="Brandon Grotesque Office Light"/>
          <w:szCs w:val="24"/>
        </w:rPr>
        <w:t>Gerätekühlung die Nutzraumtemperatur durch die</w:t>
      </w:r>
      <w:r>
        <w:rPr>
          <w:rFonts w:ascii="Brandon Grotesque Office Light" w:hAnsi="Brandon Grotesque Office Light"/>
          <w:szCs w:val="24"/>
        </w:rPr>
        <w:t xml:space="preserve"> </w:t>
      </w:r>
      <w:r w:rsidRPr="00BC132D">
        <w:rPr>
          <w:rFonts w:ascii="Brandon Grotesque Office Light" w:hAnsi="Brandon Grotesque Office Light"/>
          <w:szCs w:val="24"/>
        </w:rPr>
        <w:t>kontrollierte Zugabe von LN2 bzw. CO2 auf einen frei</w:t>
      </w:r>
      <w:r>
        <w:rPr>
          <w:rFonts w:ascii="Brandon Grotesque Office Light" w:hAnsi="Brandon Grotesque Office Light"/>
          <w:szCs w:val="24"/>
        </w:rPr>
        <w:t xml:space="preserve"> </w:t>
      </w:r>
      <w:r w:rsidRPr="00BC132D">
        <w:rPr>
          <w:rFonts w:ascii="Brandon Grotesque Office Light" w:hAnsi="Brandon Grotesque Office Light"/>
          <w:szCs w:val="24"/>
        </w:rPr>
        <w:t>definie</w:t>
      </w:r>
      <w:r>
        <w:rPr>
          <w:rFonts w:ascii="Brandon Grotesque Office Light" w:hAnsi="Brandon Grotesque Office Light"/>
          <w:szCs w:val="24"/>
        </w:rPr>
        <w:t>r</w:t>
      </w:r>
      <w:r w:rsidRPr="00BC132D">
        <w:rPr>
          <w:rFonts w:ascii="Brandon Grotesque Office Light" w:hAnsi="Brandon Grotesque Office Light"/>
          <w:szCs w:val="24"/>
        </w:rPr>
        <w:t>baren Wert (</w:t>
      </w:r>
      <w:r w:rsidR="00234890">
        <w:rPr>
          <w:rFonts w:ascii="Brandon Grotesque Office Light" w:hAnsi="Brandon Grotesque Office Light"/>
          <w:szCs w:val="24"/>
        </w:rPr>
        <w:t xml:space="preserve">-70 bis </w:t>
      </w:r>
      <w:r w:rsidRPr="00BC132D">
        <w:rPr>
          <w:rFonts w:ascii="Brandon Grotesque Office Light" w:hAnsi="Brandon Grotesque Office Light"/>
          <w:szCs w:val="24"/>
        </w:rPr>
        <w:t>0 °C) konstant halten.</w:t>
      </w:r>
      <w:r>
        <w:rPr>
          <w:rFonts w:ascii="Brandon Grotesque Office Light" w:hAnsi="Brandon Grotesque Office Light"/>
          <w:szCs w:val="24"/>
        </w:rPr>
        <w:t xml:space="preserve"> </w:t>
      </w:r>
      <w:r w:rsidRPr="00BC132D">
        <w:rPr>
          <w:rFonts w:ascii="Brandon Grotesque Office Light" w:hAnsi="Brandon Grotesque Office Light"/>
          <w:szCs w:val="24"/>
        </w:rPr>
        <w:t>LAUDA Versafreeze sind mit Sicherheitskühlsystemen</w:t>
      </w:r>
      <w:r>
        <w:rPr>
          <w:rFonts w:ascii="Brandon Grotesque Office Light" w:hAnsi="Brandon Grotesque Office Light"/>
          <w:szCs w:val="24"/>
        </w:rPr>
        <w:t xml:space="preserve"> </w:t>
      </w:r>
      <w:r w:rsidRPr="00BC132D">
        <w:rPr>
          <w:rFonts w:ascii="Brandon Grotesque Office Light" w:hAnsi="Brandon Grotesque Office Light"/>
          <w:szCs w:val="24"/>
        </w:rPr>
        <w:t>wahlweise für die Kühlmittel CO2 oder LN2 verfügbar.</w:t>
      </w:r>
      <w:r>
        <w:rPr>
          <w:rFonts w:ascii="Brandon Grotesque Office Light" w:hAnsi="Brandon Grotesque Office Light"/>
          <w:szCs w:val="24"/>
        </w:rPr>
        <w:t xml:space="preserve"> </w:t>
      </w:r>
      <w:r w:rsidRPr="00BC132D">
        <w:rPr>
          <w:rFonts w:ascii="Brandon Grotesque Office Light" w:hAnsi="Brandon Grotesque Office Light"/>
          <w:szCs w:val="24"/>
        </w:rPr>
        <w:t>LN2 findet immer dann Einsatz, wenn die eingelagerten</w:t>
      </w:r>
      <w:r>
        <w:rPr>
          <w:rFonts w:ascii="Brandon Grotesque Office Light" w:hAnsi="Brandon Grotesque Office Light"/>
          <w:szCs w:val="24"/>
        </w:rPr>
        <w:t xml:space="preserve"> </w:t>
      </w:r>
      <w:r w:rsidRPr="00BC132D">
        <w:rPr>
          <w:rFonts w:ascii="Brandon Grotesque Office Light" w:hAnsi="Brandon Grotesque Office Light"/>
          <w:szCs w:val="24"/>
        </w:rPr>
        <w:t>Materialien nicht mit CO2 in Kontakt kommen dürfen.</w:t>
      </w:r>
      <w:r>
        <w:rPr>
          <w:rFonts w:ascii="Brandon Grotesque Office Light" w:hAnsi="Brandon Grotesque Office Light"/>
          <w:szCs w:val="24"/>
        </w:rPr>
        <w:t xml:space="preserve"> </w:t>
      </w:r>
      <w:r w:rsidRPr="00BC132D">
        <w:rPr>
          <w:rFonts w:ascii="Brandon Grotesque Office Light" w:hAnsi="Brandon Grotesque Office Light"/>
          <w:szCs w:val="24"/>
        </w:rPr>
        <w:t>LAUDA Versafreeze Sicherheitskühlsysteme beinhalten</w:t>
      </w:r>
      <w:r>
        <w:rPr>
          <w:rFonts w:ascii="Brandon Grotesque Office Light" w:hAnsi="Brandon Grotesque Office Light"/>
          <w:szCs w:val="24"/>
        </w:rPr>
        <w:t xml:space="preserve"> </w:t>
      </w:r>
      <w:r w:rsidRPr="00BC132D">
        <w:rPr>
          <w:rFonts w:ascii="Brandon Grotesque Office Light" w:hAnsi="Brandon Grotesque Office Light"/>
          <w:szCs w:val="24"/>
        </w:rPr>
        <w:t>einen Akkumulator, der die Sicherheitskühlung</w:t>
      </w:r>
      <w:r>
        <w:rPr>
          <w:rFonts w:ascii="Brandon Grotesque Office Light" w:hAnsi="Brandon Grotesque Office Light"/>
          <w:szCs w:val="24"/>
        </w:rPr>
        <w:t xml:space="preserve"> </w:t>
      </w:r>
      <w:r w:rsidRPr="00BC132D">
        <w:rPr>
          <w:rFonts w:ascii="Brandon Grotesque Office Light" w:hAnsi="Brandon Grotesque Office Light"/>
          <w:szCs w:val="24"/>
        </w:rPr>
        <w:t>und das Alarmmodul mit Strom versorgt.</w:t>
      </w:r>
      <w:r>
        <w:rPr>
          <w:rFonts w:ascii="Brandon Grotesque Office Light" w:hAnsi="Brandon Grotesque Office Light"/>
          <w:szCs w:val="24"/>
        </w:rPr>
        <w:t xml:space="preserve"> Ebenfalls optional ist ein Datenlogger</w:t>
      </w:r>
      <w:r w:rsidR="00FD1B8B">
        <w:rPr>
          <w:rFonts w:ascii="Brandon Grotesque Office Light" w:hAnsi="Brandon Grotesque Office Light"/>
          <w:szCs w:val="24"/>
        </w:rPr>
        <w:t xml:space="preserve"> zur</w:t>
      </w:r>
      <w:r>
        <w:rPr>
          <w:rFonts w:ascii="Brandon Grotesque Office Light" w:hAnsi="Brandon Grotesque Office Light"/>
          <w:szCs w:val="24"/>
        </w:rPr>
        <w:t xml:space="preserve"> </w:t>
      </w:r>
      <w:r w:rsidRPr="00BC132D">
        <w:rPr>
          <w:rFonts w:ascii="Brandon Grotesque Office Light" w:hAnsi="Brandon Grotesque Office Light"/>
          <w:szCs w:val="24"/>
        </w:rPr>
        <w:t>externen</w:t>
      </w:r>
      <w:r w:rsidR="00FD1B8B">
        <w:rPr>
          <w:rFonts w:ascii="Brandon Grotesque Office Light" w:hAnsi="Brandon Grotesque Office Light"/>
          <w:szCs w:val="24"/>
        </w:rPr>
        <w:t xml:space="preserve"> </w:t>
      </w:r>
      <w:r w:rsidRPr="00BC132D">
        <w:rPr>
          <w:rFonts w:ascii="Brandon Grotesque Office Light" w:hAnsi="Brandon Grotesque Office Light"/>
          <w:szCs w:val="24"/>
        </w:rPr>
        <w:t>Kontrolle und Aufzeichnung der Nutzraumtemperatur. Der Datenlogger hat eine</w:t>
      </w:r>
      <w:r w:rsidR="00FD1B8B">
        <w:rPr>
          <w:rFonts w:ascii="Brandon Grotesque Office Light" w:hAnsi="Brandon Grotesque Office Light"/>
          <w:szCs w:val="24"/>
        </w:rPr>
        <w:t xml:space="preserve"> </w:t>
      </w:r>
      <w:r w:rsidRPr="00BC132D">
        <w:rPr>
          <w:rFonts w:ascii="Brandon Grotesque Office Light" w:hAnsi="Brandon Grotesque Office Light"/>
          <w:szCs w:val="24"/>
        </w:rPr>
        <w:t>einstellbare Grenzwertüberwachung mit akustischem</w:t>
      </w:r>
      <w:r w:rsidR="00FD1B8B">
        <w:rPr>
          <w:rFonts w:ascii="Brandon Grotesque Office Light" w:hAnsi="Brandon Grotesque Office Light"/>
          <w:szCs w:val="24"/>
        </w:rPr>
        <w:t xml:space="preserve"> </w:t>
      </w:r>
      <w:r w:rsidRPr="00BC132D">
        <w:rPr>
          <w:rFonts w:ascii="Brandon Grotesque Office Light" w:hAnsi="Brandon Grotesque Office Light"/>
          <w:szCs w:val="24"/>
        </w:rPr>
        <w:t>Alarm und bietet einen Speicher für bis zu 60.000</w:t>
      </w:r>
      <w:r w:rsidR="00FD1B8B">
        <w:rPr>
          <w:rFonts w:ascii="Brandon Grotesque Office Light" w:hAnsi="Brandon Grotesque Office Light"/>
          <w:szCs w:val="24"/>
        </w:rPr>
        <w:t xml:space="preserve"> </w:t>
      </w:r>
      <w:r w:rsidRPr="00BC132D">
        <w:rPr>
          <w:rFonts w:ascii="Brandon Grotesque Office Light" w:hAnsi="Brandon Grotesque Office Light"/>
          <w:szCs w:val="24"/>
        </w:rPr>
        <w:t>Messwerte mit Aufzeichnungsintervallen von 1 sec. bis 24 h.</w:t>
      </w:r>
      <w:r w:rsidR="002F34C2">
        <w:rPr>
          <w:rFonts w:ascii="Brandon Grotesque Office Light" w:hAnsi="Brandon Grotesque Office Light"/>
          <w:szCs w:val="24"/>
        </w:rPr>
        <w:t xml:space="preserve"> Seriell sind alle Geräte mit einem im Regler integrierten Datenlogger ausgestattet.</w:t>
      </w:r>
    </w:p>
    <w:p w14:paraId="65144449" w14:textId="558C9A88" w:rsidR="00B6485A" w:rsidRDefault="00B6485A" w:rsidP="00296866">
      <w:pPr>
        <w:spacing w:line="240" w:lineRule="auto"/>
        <w:rPr>
          <w:rFonts w:ascii="Brandon Grotesque Office Light" w:hAnsi="Brandon Grotesque Office Light"/>
        </w:rPr>
      </w:pPr>
    </w:p>
    <w:p w14:paraId="0E113078" w14:textId="0436E648" w:rsidR="00B6485A" w:rsidRPr="009874F2" w:rsidRDefault="009874F2" w:rsidP="00296866">
      <w:pPr>
        <w:spacing w:line="240" w:lineRule="auto"/>
        <w:rPr>
          <w:rFonts w:ascii="Brandon Grotesque Office Light" w:hAnsi="Brandon Grotesque Office Light"/>
          <w:b/>
          <w:bCs/>
        </w:rPr>
      </w:pPr>
      <w:r w:rsidRPr="009874F2">
        <w:rPr>
          <w:rFonts w:ascii="Brandon Grotesque Office Light" w:hAnsi="Brandon Grotesque Office Light"/>
          <w:b/>
          <w:bCs/>
        </w:rPr>
        <w:t>Umfangreiches Zubehör für individuelle Kundenwünsche</w:t>
      </w:r>
    </w:p>
    <w:p w14:paraId="492D027E" w14:textId="5EC5674D" w:rsidR="009874F2" w:rsidRDefault="009874F2" w:rsidP="00296866">
      <w:pPr>
        <w:spacing w:line="240" w:lineRule="auto"/>
        <w:rPr>
          <w:rFonts w:ascii="Brandon Grotesque Office Light" w:hAnsi="Brandon Grotesque Office Light"/>
        </w:rPr>
      </w:pPr>
    </w:p>
    <w:p w14:paraId="616DB8F3" w14:textId="763CC593" w:rsidR="008B4BC9" w:rsidRDefault="009874F2" w:rsidP="00BE493A">
      <w:pPr>
        <w:spacing w:line="240" w:lineRule="auto"/>
        <w:rPr>
          <w:rFonts w:ascii="Brandon Grotesque Office Light" w:hAnsi="Brandon Grotesque Office Light"/>
        </w:rPr>
      </w:pPr>
      <w:r w:rsidRPr="009874F2">
        <w:rPr>
          <w:rFonts w:ascii="Brandon Grotesque Office Light" w:hAnsi="Brandon Grotesque Office Light"/>
        </w:rPr>
        <w:t>LAUDA Versafreeze Ultra-Tiefkühlgeräte zeichnen sich durch eine</w:t>
      </w:r>
      <w:r>
        <w:rPr>
          <w:rFonts w:ascii="Brandon Grotesque Office Light" w:hAnsi="Brandon Grotesque Office Light"/>
        </w:rPr>
        <w:t xml:space="preserve"> </w:t>
      </w:r>
      <w:r w:rsidRPr="009874F2">
        <w:rPr>
          <w:rFonts w:ascii="Brandon Grotesque Office Light" w:hAnsi="Brandon Grotesque Office Light"/>
        </w:rPr>
        <w:t>außergewöhnliche Variabilität und passgenaues Zubehör aus. Auf Wunsch</w:t>
      </w:r>
      <w:r>
        <w:rPr>
          <w:rFonts w:ascii="Brandon Grotesque Office Light" w:hAnsi="Brandon Grotesque Office Light"/>
        </w:rPr>
        <w:t xml:space="preserve"> </w:t>
      </w:r>
      <w:r w:rsidRPr="009874F2">
        <w:rPr>
          <w:rFonts w:ascii="Brandon Grotesque Office Light" w:hAnsi="Brandon Grotesque Office Light"/>
        </w:rPr>
        <w:t>können die Tiefkühlgeräte werksseitig mit zusätzlichen Optionen zur</w:t>
      </w:r>
      <w:r>
        <w:rPr>
          <w:rFonts w:ascii="Brandon Grotesque Office Light" w:hAnsi="Brandon Grotesque Office Light"/>
        </w:rPr>
        <w:t xml:space="preserve"> </w:t>
      </w:r>
      <w:r w:rsidRPr="009874F2">
        <w:rPr>
          <w:rFonts w:ascii="Brandon Grotesque Office Light" w:hAnsi="Brandon Grotesque Office Light"/>
        </w:rPr>
        <w:t>Erhöhung der Sicherheit und Leistungsfähigkeit ausgestattet werden.</w:t>
      </w:r>
      <w:r>
        <w:rPr>
          <w:rFonts w:ascii="Brandon Grotesque Office Light" w:hAnsi="Brandon Grotesque Office Light"/>
        </w:rPr>
        <w:t xml:space="preserve"> Neben einer optional wählbaren Wasserkühlung stehen Schubladensätze, gerätespezifische Werkszertifikate, </w:t>
      </w:r>
      <w:r w:rsidRPr="009874F2">
        <w:rPr>
          <w:rFonts w:ascii="Brandon Grotesque Office Light" w:hAnsi="Brandon Grotesque Office Light"/>
        </w:rPr>
        <w:t>Einschübe für Boxen, Mikrotiter-</w:t>
      </w:r>
      <w:r>
        <w:rPr>
          <w:rFonts w:ascii="Brandon Grotesque Office Light" w:hAnsi="Brandon Grotesque Office Light"/>
        </w:rPr>
        <w:t xml:space="preserve"> </w:t>
      </w:r>
      <w:r w:rsidRPr="009874F2">
        <w:rPr>
          <w:rFonts w:ascii="Brandon Grotesque Office Light" w:hAnsi="Brandon Grotesque Office Light"/>
        </w:rPr>
        <w:t>und DeepWell-Platten</w:t>
      </w:r>
      <w:r>
        <w:rPr>
          <w:rFonts w:ascii="Brandon Grotesque Office Light" w:hAnsi="Brandon Grotesque Office Light"/>
        </w:rPr>
        <w:t xml:space="preserve"> zur Verfügung, um den Nutzraum des Tiefkühlgerätes optimal auszunutzen. </w:t>
      </w:r>
      <w:r w:rsidRPr="009874F2">
        <w:rPr>
          <w:rFonts w:ascii="Brandon Grotesque Office Light" w:hAnsi="Brandon Grotesque Office Light"/>
        </w:rPr>
        <w:t>Ihr Einsatz</w:t>
      </w:r>
      <w:r>
        <w:rPr>
          <w:rFonts w:ascii="Brandon Grotesque Office Light" w:hAnsi="Brandon Grotesque Office Light"/>
        </w:rPr>
        <w:t xml:space="preserve"> </w:t>
      </w:r>
      <w:r w:rsidRPr="009874F2">
        <w:rPr>
          <w:rFonts w:ascii="Brandon Grotesque Office Light" w:hAnsi="Brandon Grotesque Office Light"/>
        </w:rPr>
        <w:t>garantiert eine übersichtliche und sichere Lagerung des</w:t>
      </w:r>
      <w:r>
        <w:rPr>
          <w:rFonts w:ascii="Brandon Grotesque Office Light" w:hAnsi="Brandon Grotesque Office Light"/>
        </w:rPr>
        <w:t xml:space="preserve"> </w:t>
      </w:r>
      <w:r w:rsidRPr="009874F2">
        <w:rPr>
          <w:rFonts w:ascii="Brandon Grotesque Office Light" w:hAnsi="Brandon Grotesque Office Light"/>
        </w:rPr>
        <w:t>gesamten Probenmaterials.</w:t>
      </w:r>
      <w:r w:rsidR="00BE493A">
        <w:rPr>
          <w:rFonts w:ascii="Brandon Grotesque Office Light" w:hAnsi="Brandon Grotesque Office Light"/>
        </w:rPr>
        <w:t xml:space="preserve"> </w:t>
      </w:r>
      <w:r w:rsidR="00BE493A" w:rsidRPr="00BE493A">
        <w:rPr>
          <w:rFonts w:ascii="Brandon Grotesque Office Light" w:hAnsi="Brandon Grotesque Office Light"/>
        </w:rPr>
        <w:t>LAUDA Versafreeze Ultra-Tiefkühlgeräte haben sich in</w:t>
      </w:r>
      <w:r w:rsidR="00BE493A">
        <w:rPr>
          <w:rFonts w:ascii="Brandon Grotesque Office Light" w:hAnsi="Brandon Grotesque Office Light"/>
        </w:rPr>
        <w:t xml:space="preserve"> </w:t>
      </w:r>
      <w:r w:rsidR="00BE493A" w:rsidRPr="00BE493A">
        <w:rPr>
          <w:rFonts w:ascii="Brandon Grotesque Office Light" w:hAnsi="Brandon Grotesque Office Light"/>
        </w:rPr>
        <w:t>vielfältigen Anwendungen jahrzehntelang bewährt und lösen</w:t>
      </w:r>
      <w:r w:rsidR="00BE493A">
        <w:rPr>
          <w:rFonts w:ascii="Brandon Grotesque Office Light" w:hAnsi="Brandon Grotesque Office Light"/>
        </w:rPr>
        <w:t xml:space="preserve"> </w:t>
      </w:r>
      <w:r w:rsidR="00BE493A" w:rsidRPr="00BE493A">
        <w:rPr>
          <w:rFonts w:ascii="Brandon Grotesque Office Light" w:hAnsi="Brandon Grotesque Office Light"/>
        </w:rPr>
        <w:t>auch schwierigste Problemstellungen, ob als Seriengerät</w:t>
      </w:r>
      <w:r w:rsidR="00BE493A">
        <w:rPr>
          <w:rFonts w:ascii="Brandon Grotesque Office Light" w:hAnsi="Brandon Grotesque Office Light"/>
        </w:rPr>
        <w:t xml:space="preserve"> </w:t>
      </w:r>
      <w:r w:rsidR="00BE493A" w:rsidRPr="00BE493A">
        <w:rPr>
          <w:rFonts w:ascii="Brandon Grotesque Office Light" w:hAnsi="Brandon Grotesque Office Light"/>
        </w:rPr>
        <w:t>oder Sonderlösung.</w:t>
      </w:r>
      <w:r w:rsidR="00EC10FB">
        <w:rPr>
          <w:rFonts w:ascii="Brandon Grotesque Office Light" w:hAnsi="Brandon Grotesque Office Light"/>
        </w:rPr>
        <w:t xml:space="preserve"> </w:t>
      </w:r>
      <w:r w:rsidR="00EC10FB" w:rsidRPr="00EC10FB">
        <w:rPr>
          <w:rFonts w:ascii="Brandon Grotesque Office Light" w:hAnsi="Brandon Grotesque Office Light"/>
        </w:rPr>
        <w:t>Sonderausstattung</w:t>
      </w:r>
      <w:r w:rsidR="00EC10FB">
        <w:rPr>
          <w:rFonts w:ascii="Brandon Grotesque Office Light" w:hAnsi="Brandon Grotesque Office Light"/>
        </w:rPr>
        <w:t>en</w:t>
      </w:r>
      <w:r w:rsidR="00EC10FB" w:rsidRPr="00EC10FB">
        <w:rPr>
          <w:rFonts w:ascii="Brandon Grotesque Office Light" w:hAnsi="Brandon Grotesque Office Light"/>
        </w:rPr>
        <w:t xml:space="preserve"> und</w:t>
      </w:r>
      <w:r w:rsidR="00EC10FB">
        <w:rPr>
          <w:rFonts w:ascii="Brandon Grotesque Office Light" w:hAnsi="Brandon Grotesque Office Light"/>
        </w:rPr>
        <w:t xml:space="preserve"> kundenspezifisches</w:t>
      </w:r>
      <w:r w:rsidR="00EC10FB" w:rsidRPr="00EC10FB">
        <w:rPr>
          <w:rFonts w:ascii="Brandon Grotesque Office Light" w:hAnsi="Brandon Grotesque Office Light"/>
        </w:rPr>
        <w:t xml:space="preserve"> Zubehör </w:t>
      </w:r>
      <w:r w:rsidR="00EC10FB">
        <w:rPr>
          <w:rFonts w:ascii="Brandon Grotesque Office Light" w:hAnsi="Brandon Grotesque Office Light"/>
        </w:rPr>
        <w:t>können</w:t>
      </w:r>
      <w:r w:rsidR="00EC10FB" w:rsidRPr="00EC10FB">
        <w:rPr>
          <w:rFonts w:ascii="Brandon Grotesque Office Light" w:hAnsi="Brandon Grotesque Office Light"/>
        </w:rPr>
        <w:t xml:space="preserve"> flexibel selbst durch die eigene hochwertige Blechverarbeitung gefertigt werden</w:t>
      </w:r>
      <w:r w:rsidR="00EC10FB">
        <w:rPr>
          <w:rFonts w:ascii="Brandon Grotesque Office Light" w:hAnsi="Brandon Grotesque Office Light"/>
        </w:rPr>
        <w:t>.</w:t>
      </w:r>
    </w:p>
    <w:p w14:paraId="4EFF6D71" w14:textId="77777777" w:rsidR="00BE493A" w:rsidRDefault="00BE493A" w:rsidP="009874F2">
      <w:pPr>
        <w:spacing w:line="240" w:lineRule="auto"/>
        <w:rPr>
          <w:rFonts w:ascii="Brandon Grotesque Office Light" w:hAnsi="Brandon Grotesque Office Light"/>
        </w:rPr>
      </w:pPr>
    </w:p>
    <w:p w14:paraId="01A387D8" w14:textId="77777777" w:rsidR="009874F2" w:rsidRPr="00870685" w:rsidRDefault="009874F2" w:rsidP="009874F2">
      <w:pPr>
        <w:spacing w:line="240" w:lineRule="auto"/>
        <w:rPr>
          <w:rFonts w:ascii="Brandon Grotesque Office Light" w:hAnsi="Brandon Grotesque Office Light"/>
        </w:rPr>
      </w:pPr>
    </w:p>
    <w:p w14:paraId="2B35DA65" w14:textId="1A7EDC98" w:rsidR="00533FCC" w:rsidRDefault="00533FCC" w:rsidP="00296866">
      <w:pPr>
        <w:spacing w:line="240" w:lineRule="auto"/>
        <w:rPr>
          <w:rFonts w:ascii="Brandon Grotesque Office Light" w:hAnsi="Brandon Grotesque Office Light"/>
          <w:b/>
        </w:rPr>
      </w:pPr>
      <w:r w:rsidRPr="00870685">
        <w:rPr>
          <w:rFonts w:ascii="Brandon Grotesque Office Light" w:hAnsi="Brandon Grotesque Office Light"/>
          <w:b/>
        </w:rPr>
        <w:t xml:space="preserve">Über LAUDA </w:t>
      </w:r>
    </w:p>
    <w:p w14:paraId="4C0826BD" w14:textId="77777777" w:rsidR="00533FCC" w:rsidRPr="00870685" w:rsidRDefault="00533FCC" w:rsidP="00296866">
      <w:pPr>
        <w:spacing w:line="240" w:lineRule="auto"/>
        <w:rPr>
          <w:rFonts w:ascii="Brandon Grotesque Office Light" w:hAnsi="Brandon Grotesque Office Light"/>
          <w:b/>
        </w:rPr>
      </w:pPr>
      <w:r w:rsidRPr="00870685">
        <w:rPr>
          <w:rFonts w:ascii="Brandon Grotesque Office Light" w:hAnsi="Brandon Grotesque Office Light"/>
        </w:rPr>
        <w:t>Wir sind LAUDA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Chemie/Pharma, Halbleiter und Labor-/Medizintechnik. Mit kompetenter Beratung und innovativen, umweltfreundlichen Konzepten begeistern wir unsere Kunden seit über 60 Jahren täglich neu – weltweit.</w:t>
      </w:r>
    </w:p>
    <w:p w14:paraId="3B346732" w14:textId="77777777" w:rsidR="00533FCC" w:rsidRPr="00870685" w:rsidRDefault="00533FCC" w:rsidP="00296866">
      <w:pPr>
        <w:spacing w:line="240" w:lineRule="auto"/>
        <w:rPr>
          <w:rFonts w:ascii="Brandon Grotesque Office Light" w:hAnsi="Brandon Grotesque Office Light"/>
        </w:rPr>
      </w:pPr>
    </w:p>
    <w:p w14:paraId="59484781" w14:textId="77777777" w:rsidR="0087174D" w:rsidRPr="00870685" w:rsidRDefault="0087174D" w:rsidP="00296866">
      <w:pPr>
        <w:spacing w:line="240" w:lineRule="auto"/>
        <w:rPr>
          <w:rStyle w:val="Hyperlink"/>
          <w:rFonts w:ascii="Brandon Grotesque Office Light" w:hAnsi="Brandon Grotesque Office Light"/>
          <w:color w:val="516068"/>
        </w:rPr>
      </w:pPr>
    </w:p>
    <w:p w14:paraId="6BDA94A3" w14:textId="77777777" w:rsidR="00B94BDB" w:rsidRPr="000D66EC" w:rsidRDefault="00B94BDB" w:rsidP="00B94BDB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>Bild</w:t>
      </w:r>
      <w:r w:rsidRPr="000D66EC">
        <w:rPr>
          <w:rFonts w:ascii="Brandon Grotesque Office Light" w:hAnsi="Brandon Grotesque Office Light"/>
          <w:b/>
        </w:rPr>
        <w:t xml:space="preserve"> 1: </w:t>
      </w:r>
      <w:r w:rsidRPr="0039512A">
        <w:rPr>
          <w:rFonts w:ascii="Brandon Grotesque Office Light" w:hAnsi="Brandon Grotesque Office Light"/>
          <w:b/>
        </w:rPr>
        <w:t>LAUDA_Versafreeze_Tiefkühlgeräte_0</w:t>
      </w:r>
      <w:r>
        <w:rPr>
          <w:rFonts w:ascii="Brandon Grotesque Office Light" w:hAnsi="Brandon Grotesque Office Light"/>
          <w:b/>
        </w:rPr>
        <w:t>1</w:t>
      </w:r>
      <w:r w:rsidRPr="0039512A">
        <w:rPr>
          <w:rFonts w:ascii="Brandon Grotesque Office Light" w:hAnsi="Brandon Grotesque Office Light"/>
          <w:b/>
        </w:rPr>
        <w:t>_20-12-09_rho</w:t>
      </w:r>
      <w:r>
        <w:rPr>
          <w:rFonts w:ascii="Brandon Grotesque Office Light" w:hAnsi="Brandon Grotesque Office Light"/>
          <w:b/>
        </w:rPr>
        <w:t>.jpg</w:t>
      </w:r>
    </w:p>
    <w:p w14:paraId="3B85153F" w14:textId="77777777" w:rsidR="00B94BDB" w:rsidRDefault="00B94BDB" w:rsidP="00B94BDB">
      <w:pPr>
        <w:spacing w:line="240" w:lineRule="auto"/>
        <w:rPr>
          <w:rFonts w:ascii="Brandon Grotesque Office Light" w:hAnsi="Brandon Grotesque Office Light"/>
        </w:rPr>
      </w:pPr>
      <w:r w:rsidRPr="00860790">
        <w:rPr>
          <w:rFonts w:ascii="Brandon Grotesque Office Light" w:hAnsi="Brandon Grotesque Office Light"/>
        </w:rPr>
        <w:t>LAUDA Versafreeze Ultra-Tiefkühlgeräte wurden optimiert für die extremen</w:t>
      </w:r>
      <w:r>
        <w:rPr>
          <w:rFonts w:ascii="Brandon Grotesque Office Light" w:hAnsi="Brandon Grotesque Office Light"/>
        </w:rPr>
        <w:t xml:space="preserve"> </w:t>
      </w:r>
      <w:r w:rsidRPr="00860790">
        <w:rPr>
          <w:rFonts w:ascii="Brandon Grotesque Office Light" w:hAnsi="Brandon Grotesque Office Light"/>
        </w:rPr>
        <w:t>Anforderungen der Ultra-Tiefkühllagerung</w:t>
      </w:r>
      <w:r>
        <w:rPr>
          <w:rFonts w:ascii="Brandon Grotesque Office Light" w:hAnsi="Brandon Grotesque Office Light"/>
        </w:rPr>
        <w:t xml:space="preserve"> und kühlen sicher und zuverlässig Proben, Medikamente oder organische Substanzen. (Bild: LAUDA)</w:t>
      </w:r>
    </w:p>
    <w:p w14:paraId="7B8CD83E" w14:textId="77777777" w:rsidR="00B94BDB" w:rsidRPr="00870685" w:rsidRDefault="00B94BDB" w:rsidP="00B94BDB">
      <w:pPr>
        <w:spacing w:line="240" w:lineRule="auto"/>
        <w:rPr>
          <w:rFonts w:ascii="Brandon Grotesque Office Light" w:hAnsi="Brandon Grotesque Office Light"/>
        </w:rPr>
      </w:pPr>
    </w:p>
    <w:p w14:paraId="6550B1DD" w14:textId="77777777" w:rsidR="00B94BDB" w:rsidRPr="000D66EC" w:rsidRDefault="00B94BDB" w:rsidP="00B94BDB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>Bild</w:t>
      </w:r>
      <w:r w:rsidRPr="000D66EC">
        <w:rPr>
          <w:rFonts w:ascii="Brandon Grotesque Office Light" w:hAnsi="Brandon Grotesque Office Light"/>
          <w:b/>
        </w:rPr>
        <w:t xml:space="preserve"> </w:t>
      </w:r>
      <w:r>
        <w:rPr>
          <w:rFonts w:ascii="Brandon Grotesque Office Light" w:hAnsi="Brandon Grotesque Office Light"/>
          <w:b/>
        </w:rPr>
        <w:t>2</w:t>
      </w:r>
      <w:r w:rsidRPr="000D66EC">
        <w:rPr>
          <w:rFonts w:ascii="Brandon Grotesque Office Light" w:hAnsi="Brandon Grotesque Office Light"/>
          <w:b/>
        </w:rPr>
        <w:t xml:space="preserve">: </w:t>
      </w:r>
      <w:r w:rsidRPr="0039512A">
        <w:rPr>
          <w:rFonts w:ascii="Brandon Grotesque Office Light" w:hAnsi="Brandon Grotesque Office Light"/>
          <w:b/>
        </w:rPr>
        <w:t>LAUDA_Versafreeze_Tiefkühlgeräte_0</w:t>
      </w:r>
      <w:r>
        <w:rPr>
          <w:rFonts w:ascii="Brandon Grotesque Office Light" w:hAnsi="Brandon Grotesque Office Light"/>
          <w:b/>
        </w:rPr>
        <w:t>2</w:t>
      </w:r>
      <w:r w:rsidRPr="0039512A">
        <w:rPr>
          <w:rFonts w:ascii="Brandon Grotesque Office Light" w:hAnsi="Brandon Grotesque Office Light"/>
          <w:b/>
        </w:rPr>
        <w:t>_20-12-09_rho</w:t>
      </w:r>
      <w:r>
        <w:rPr>
          <w:rFonts w:ascii="Brandon Grotesque Office Light" w:hAnsi="Brandon Grotesque Office Light"/>
          <w:b/>
        </w:rPr>
        <w:t>.jpg</w:t>
      </w:r>
    </w:p>
    <w:p w14:paraId="63C4687D" w14:textId="02B079A4" w:rsidR="00B94BDB" w:rsidRPr="00870685" w:rsidRDefault="00B94BDB" w:rsidP="00B94BDB">
      <w:pPr>
        <w:spacing w:line="240" w:lineRule="auto"/>
        <w:rPr>
          <w:rFonts w:ascii="Brandon Grotesque Office Light" w:hAnsi="Brandon Grotesque Office Light"/>
        </w:rPr>
      </w:pPr>
      <w:r w:rsidRPr="0039512A">
        <w:rPr>
          <w:rFonts w:ascii="Brandon Grotesque Office Light" w:hAnsi="Brandon Grotesque Office Light"/>
        </w:rPr>
        <w:t>LAUDA V</w:t>
      </w:r>
      <w:r w:rsidR="00C5187D">
        <w:rPr>
          <w:rFonts w:ascii="Brandon Grotesque Office Light" w:hAnsi="Brandon Grotesque Office Light"/>
        </w:rPr>
        <w:t>ersa</w:t>
      </w:r>
      <w:r w:rsidRPr="0039512A">
        <w:rPr>
          <w:rFonts w:ascii="Brandon Grotesque Office Light" w:hAnsi="Brandon Grotesque Office Light"/>
        </w:rPr>
        <w:t>freeze Tiefkühlschränke lassen sich</w:t>
      </w:r>
      <w:r>
        <w:rPr>
          <w:rFonts w:ascii="Brandon Grotesque Office Light" w:hAnsi="Brandon Grotesque Office Light"/>
        </w:rPr>
        <w:t xml:space="preserve"> </w:t>
      </w:r>
      <w:r w:rsidRPr="0039512A">
        <w:rPr>
          <w:rFonts w:ascii="Brandon Grotesque Office Light" w:hAnsi="Brandon Grotesque Office Light"/>
        </w:rPr>
        <w:t>bei Bedarf mit bis zu fünf Schubladen ausstatten</w:t>
      </w:r>
      <w:r>
        <w:rPr>
          <w:rFonts w:ascii="Brandon Grotesque Office Light" w:hAnsi="Brandon Grotesque Office Light"/>
        </w:rPr>
        <w:t>. (Bild: LAUDA)</w:t>
      </w:r>
    </w:p>
    <w:p w14:paraId="00E97142" w14:textId="77777777" w:rsidR="00B94BDB" w:rsidRDefault="00B94BDB" w:rsidP="00B94BDB">
      <w:pPr>
        <w:spacing w:line="240" w:lineRule="auto"/>
        <w:rPr>
          <w:rFonts w:ascii="Brandon Grotesque Office Light" w:hAnsi="Brandon Grotesque Office Light"/>
        </w:rPr>
      </w:pPr>
    </w:p>
    <w:p w14:paraId="16AAAF65" w14:textId="77777777" w:rsidR="00B94BDB" w:rsidRPr="000D66EC" w:rsidRDefault="00B94BDB" w:rsidP="00B94BDB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>Bild</w:t>
      </w:r>
      <w:r w:rsidRPr="000D66EC">
        <w:rPr>
          <w:rFonts w:ascii="Brandon Grotesque Office Light" w:hAnsi="Brandon Grotesque Office Light"/>
          <w:b/>
        </w:rPr>
        <w:t xml:space="preserve"> </w:t>
      </w:r>
      <w:r>
        <w:rPr>
          <w:rFonts w:ascii="Brandon Grotesque Office Light" w:hAnsi="Brandon Grotesque Office Light"/>
          <w:b/>
        </w:rPr>
        <w:t>3</w:t>
      </w:r>
      <w:r w:rsidRPr="000D66EC">
        <w:rPr>
          <w:rFonts w:ascii="Brandon Grotesque Office Light" w:hAnsi="Brandon Grotesque Office Light"/>
          <w:b/>
        </w:rPr>
        <w:t xml:space="preserve">: </w:t>
      </w:r>
      <w:r w:rsidRPr="0039512A">
        <w:rPr>
          <w:rFonts w:ascii="Brandon Grotesque Office Light" w:hAnsi="Brandon Grotesque Office Light"/>
          <w:b/>
        </w:rPr>
        <w:t>LAUDA_Versafreeze_Tiefkühlgeräte_0</w:t>
      </w:r>
      <w:r>
        <w:rPr>
          <w:rFonts w:ascii="Brandon Grotesque Office Light" w:hAnsi="Brandon Grotesque Office Light"/>
          <w:b/>
        </w:rPr>
        <w:t>3</w:t>
      </w:r>
      <w:r w:rsidRPr="0039512A">
        <w:rPr>
          <w:rFonts w:ascii="Brandon Grotesque Office Light" w:hAnsi="Brandon Grotesque Office Light"/>
          <w:b/>
        </w:rPr>
        <w:t>_20-12-09_rho</w:t>
      </w:r>
      <w:r>
        <w:rPr>
          <w:rFonts w:ascii="Brandon Grotesque Office Light" w:hAnsi="Brandon Grotesque Office Light"/>
          <w:b/>
        </w:rPr>
        <w:t>.jpg</w:t>
      </w:r>
    </w:p>
    <w:p w14:paraId="2D1774EF" w14:textId="77777777" w:rsidR="00B94BDB" w:rsidRDefault="00B94BDB" w:rsidP="00B94BDB">
      <w:pPr>
        <w:spacing w:line="240" w:lineRule="auto"/>
        <w:rPr>
          <w:rFonts w:ascii="Brandon Grotesque Office Light" w:hAnsi="Brandon Grotesque Office Light"/>
        </w:rPr>
      </w:pPr>
      <w:r w:rsidRPr="00F242A1">
        <w:rPr>
          <w:rFonts w:ascii="Brandon Grotesque Office Light" w:hAnsi="Brandon Grotesque Office Light"/>
        </w:rPr>
        <w:t xml:space="preserve">Schutz hochwertiger und kritischer Produkte vor Manipulation und Zugriff </w:t>
      </w:r>
      <w:r>
        <w:rPr>
          <w:rFonts w:ascii="Brandon Grotesque Office Light" w:hAnsi="Brandon Grotesque Office Light"/>
        </w:rPr>
        <w:t>d</w:t>
      </w:r>
      <w:r w:rsidRPr="00F242A1">
        <w:rPr>
          <w:rFonts w:ascii="Brandon Grotesque Office Light" w:hAnsi="Brandon Grotesque Office Light"/>
        </w:rPr>
        <w:t>urch Schließsysteme bis zur individuellen Schublade und Innenfach</w:t>
      </w:r>
      <w:r>
        <w:rPr>
          <w:rFonts w:ascii="Brandon Grotesque Office Light" w:hAnsi="Brandon Grotesque Office Light"/>
        </w:rPr>
        <w:t>. (Bild: LAUDA)</w:t>
      </w:r>
    </w:p>
    <w:p w14:paraId="77EDBF7D" w14:textId="77777777" w:rsidR="00B94BDB" w:rsidRDefault="00B94BDB" w:rsidP="00B94BDB">
      <w:pPr>
        <w:spacing w:line="240" w:lineRule="auto"/>
        <w:rPr>
          <w:rFonts w:ascii="Brandon Grotesque Office Light" w:hAnsi="Brandon Grotesque Office Light"/>
        </w:rPr>
      </w:pPr>
    </w:p>
    <w:p w14:paraId="76D80B9D" w14:textId="77777777" w:rsidR="00B94BDB" w:rsidRPr="0039512A" w:rsidRDefault="00B94BDB" w:rsidP="00B94BDB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>Bild</w:t>
      </w:r>
      <w:r w:rsidRPr="000D66EC">
        <w:rPr>
          <w:rFonts w:ascii="Brandon Grotesque Office Light" w:hAnsi="Brandon Grotesque Office Light"/>
          <w:b/>
        </w:rPr>
        <w:t xml:space="preserve"> </w:t>
      </w:r>
      <w:r>
        <w:rPr>
          <w:rFonts w:ascii="Brandon Grotesque Office Light" w:hAnsi="Brandon Grotesque Office Light"/>
          <w:b/>
        </w:rPr>
        <w:t>4</w:t>
      </w:r>
      <w:r w:rsidRPr="000D66EC">
        <w:rPr>
          <w:rFonts w:ascii="Brandon Grotesque Office Light" w:hAnsi="Brandon Grotesque Office Light"/>
          <w:b/>
        </w:rPr>
        <w:t xml:space="preserve">: </w:t>
      </w:r>
      <w:r w:rsidRPr="0039512A">
        <w:rPr>
          <w:rFonts w:ascii="Brandon Grotesque Office Light" w:hAnsi="Brandon Grotesque Office Light"/>
          <w:b/>
        </w:rPr>
        <w:t>LAUDA_Versafreeze_Tiefkühlgeräte_04_20-12-09_rho</w:t>
      </w:r>
      <w:r>
        <w:rPr>
          <w:rFonts w:ascii="Brandon Grotesque Office Light" w:hAnsi="Brandon Grotesque Office Light"/>
          <w:b/>
        </w:rPr>
        <w:t>.jpg</w:t>
      </w:r>
    </w:p>
    <w:p w14:paraId="59428F87" w14:textId="77777777" w:rsidR="00B94BDB" w:rsidRDefault="00B94BDB" w:rsidP="00B94BD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lastRenderedPageBreak/>
        <w:t>Die a</w:t>
      </w:r>
      <w:r w:rsidRPr="0039512A">
        <w:rPr>
          <w:rFonts w:ascii="Brandon Grotesque Office Light" w:hAnsi="Brandon Grotesque Office Light"/>
        </w:rPr>
        <w:t>nwendungsorientierte</w:t>
      </w:r>
      <w:r>
        <w:rPr>
          <w:rFonts w:ascii="Brandon Grotesque Office Light" w:hAnsi="Brandon Grotesque Office Light"/>
        </w:rPr>
        <w:t>n</w:t>
      </w:r>
      <w:r w:rsidRPr="0039512A">
        <w:rPr>
          <w:rFonts w:ascii="Brandon Grotesque Office Light" w:hAnsi="Brandon Grotesque Office Light"/>
        </w:rPr>
        <w:t xml:space="preserve"> Nutzraumlösungen</w:t>
      </w:r>
      <w:r>
        <w:rPr>
          <w:rFonts w:ascii="Brandon Grotesque Office Light" w:hAnsi="Brandon Grotesque Office Light"/>
        </w:rPr>
        <w:t xml:space="preserve"> der LAUDA Versafreeze Ultra-Tiefkühlgeräte</w:t>
      </w:r>
      <w:r w:rsidRPr="0039512A">
        <w:rPr>
          <w:rFonts w:ascii="Brandon Grotesque Office Light" w:hAnsi="Brandon Grotesque Office Light"/>
        </w:rPr>
        <w:t xml:space="preserve"> erhöhen die Variabilität und</w:t>
      </w:r>
      <w:r>
        <w:rPr>
          <w:rFonts w:ascii="Brandon Grotesque Office Light" w:hAnsi="Brandon Grotesque Office Light"/>
        </w:rPr>
        <w:t xml:space="preserve"> </w:t>
      </w:r>
      <w:r w:rsidRPr="0039512A">
        <w:rPr>
          <w:rFonts w:ascii="Brandon Grotesque Office Light" w:hAnsi="Brandon Grotesque Office Light"/>
        </w:rPr>
        <w:t>die Nutzerfreundlichkeit</w:t>
      </w:r>
      <w:r>
        <w:rPr>
          <w:rFonts w:ascii="Brandon Grotesque Office Light" w:hAnsi="Brandon Grotesque Office Light"/>
        </w:rPr>
        <w:t>. (Bild: LAUDA)</w:t>
      </w:r>
    </w:p>
    <w:p w14:paraId="05ED26C5" w14:textId="77777777" w:rsidR="005A3753" w:rsidRDefault="005A3753" w:rsidP="00296866">
      <w:pPr>
        <w:spacing w:line="240" w:lineRule="auto"/>
        <w:rPr>
          <w:rFonts w:ascii="Brandon Grotesque Office Light" w:hAnsi="Brandon Grotesque Office Light"/>
        </w:rPr>
      </w:pPr>
    </w:p>
    <w:p w14:paraId="7787C949" w14:textId="77777777" w:rsidR="000D66EC" w:rsidRPr="00870685" w:rsidRDefault="000D66EC" w:rsidP="00296866">
      <w:pPr>
        <w:spacing w:line="240" w:lineRule="auto"/>
        <w:rPr>
          <w:rFonts w:ascii="Brandon Grotesque Office Light" w:hAnsi="Brandon Grotesque Office Light"/>
        </w:rPr>
      </w:pPr>
    </w:p>
    <w:p w14:paraId="763B9FBF" w14:textId="77777777" w:rsidR="00830C56" w:rsidRPr="00870685" w:rsidRDefault="00830C56" w:rsidP="00296866">
      <w:pPr>
        <w:spacing w:line="240" w:lineRule="auto"/>
        <w:rPr>
          <w:rFonts w:ascii="Brandon Grotesque Office Light" w:hAnsi="Brandon Grotesque Office Light"/>
          <w:b/>
        </w:rPr>
      </w:pPr>
      <w:r w:rsidRPr="00870685">
        <w:rPr>
          <w:rFonts w:ascii="Brandon Grotesque Office Light" w:hAnsi="Brandon Grotesque Office Light"/>
          <w:b/>
        </w:rPr>
        <w:t>Direktkontakt LAUDA</w:t>
      </w:r>
      <w:r w:rsidRPr="00870685">
        <w:rPr>
          <w:rFonts w:ascii="Brandon Grotesque Office Light" w:hAnsi="Brandon Grotesque Office Light"/>
          <w:b/>
        </w:rPr>
        <w:br/>
      </w:r>
      <w:r w:rsidRPr="00870685">
        <w:rPr>
          <w:rFonts w:ascii="Brandon Grotesque Office Light" w:hAnsi="Brandon Grotesque Office Light"/>
        </w:rPr>
        <w:t>ROBERT HORN</w:t>
      </w:r>
    </w:p>
    <w:p w14:paraId="686C67AF" w14:textId="77777777" w:rsidR="00830C56" w:rsidRPr="00870685" w:rsidRDefault="00830C56" w:rsidP="00296866">
      <w:pPr>
        <w:spacing w:line="240" w:lineRule="auto"/>
        <w:rPr>
          <w:rFonts w:ascii="Brandon Grotesque Office Light" w:hAnsi="Brandon Grotesque Office Light"/>
        </w:rPr>
      </w:pPr>
      <w:r w:rsidRPr="00870685">
        <w:rPr>
          <w:rFonts w:ascii="Brandon Grotesque Office Light" w:hAnsi="Brandon Grotesque Office Light"/>
        </w:rPr>
        <w:t>Leiter Online und Content</w:t>
      </w:r>
    </w:p>
    <w:p w14:paraId="21D283CF" w14:textId="77777777" w:rsidR="00830C56" w:rsidRPr="00870685" w:rsidRDefault="00830C56" w:rsidP="00296866">
      <w:pPr>
        <w:spacing w:line="240" w:lineRule="auto"/>
        <w:rPr>
          <w:rFonts w:ascii="Brandon Grotesque Office Light" w:hAnsi="Brandon Grotesque Office Light"/>
        </w:rPr>
      </w:pPr>
      <w:r w:rsidRPr="00870685">
        <w:rPr>
          <w:rFonts w:ascii="Brandon Grotesque Office Light" w:hAnsi="Brandon Grotesque Office Light"/>
        </w:rPr>
        <w:t>T + 49 (0) 9343 503-162</w:t>
      </w:r>
    </w:p>
    <w:p w14:paraId="241770DF" w14:textId="77777777" w:rsidR="00830C56" w:rsidRPr="000B79E3" w:rsidRDefault="00830C56" w:rsidP="00296866">
      <w:pPr>
        <w:spacing w:line="240" w:lineRule="auto"/>
        <w:rPr>
          <w:rFonts w:ascii="Brandon Grotesque Office Light" w:hAnsi="Brandon Grotesque Office Light"/>
          <w:lang w:val="en-US"/>
        </w:rPr>
      </w:pPr>
      <w:r w:rsidRPr="000B79E3">
        <w:rPr>
          <w:rFonts w:ascii="Brandon Grotesque Office Light" w:hAnsi="Brandon Grotesque Office Light"/>
          <w:lang w:val="en-US"/>
        </w:rPr>
        <w:t>F + 49 (0) 9343 503-283</w:t>
      </w:r>
    </w:p>
    <w:p w14:paraId="44EBF548" w14:textId="75F5186C" w:rsidR="0087174D" w:rsidRPr="000B79E3" w:rsidRDefault="00830C56" w:rsidP="00296866">
      <w:pPr>
        <w:spacing w:line="240" w:lineRule="auto"/>
        <w:rPr>
          <w:rFonts w:ascii="Brandon Grotesque Office Light" w:hAnsi="Brandon Grotesque Office Light"/>
          <w:lang w:val="en-US"/>
        </w:rPr>
      </w:pPr>
      <w:r w:rsidRPr="000B79E3">
        <w:rPr>
          <w:rFonts w:ascii="Brandon Grotesque Office Light" w:hAnsi="Brandon Grotesque Office Light"/>
          <w:lang w:val="en-US"/>
        </w:rPr>
        <w:t>robert.horn@lauda.de</w:t>
      </w:r>
      <w:r w:rsidRPr="000B79E3">
        <w:rPr>
          <w:rFonts w:ascii="Brandon Grotesque Office Light" w:hAnsi="Brandon Grotesque Office Light"/>
          <w:lang w:val="en-US"/>
        </w:rPr>
        <w:br/>
        <w:t>www.lauda.de</w:t>
      </w:r>
    </w:p>
    <w:sectPr w:rsidR="0087174D" w:rsidRPr="000B79E3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BD31D" w14:textId="77777777" w:rsidR="004C45B0" w:rsidRDefault="004C45B0" w:rsidP="001A7663">
      <w:pPr>
        <w:spacing w:line="240" w:lineRule="auto"/>
      </w:pPr>
      <w:r>
        <w:separator/>
      </w:r>
    </w:p>
  </w:endnote>
  <w:endnote w:type="continuationSeparator" w:id="0">
    <w:p w14:paraId="322E7966" w14:textId="77777777" w:rsidR="004C45B0" w:rsidRDefault="004C45B0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mbria"/>
    <w:panose1 w:val="020B03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62F74" w14:textId="77777777" w:rsidR="004C45B0" w:rsidRDefault="004C45B0" w:rsidP="001A7663">
      <w:pPr>
        <w:spacing w:line="240" w:lineRule="auto"/>
      </w:pPr>
      <w:r>
        <w:separator/>
      </w:r>
    </w:p>
  </w:footnote>
  <w:footnote w:type="continuationSeparator" w:id="0">
    <w:p w14:paraId="69F6A087" w14:textId="77777777" w:rsidR="004C45B0" w:rsidRDefault="004C45B0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3592"/>
    <w:rsid w:val="00003BD8"/>
    <w:rsid w:val="000106F6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52D72"/>
    <w:rsid w:val="00063F58"/>
    <w:rsid w:val="00070EA1"/>
    <w:rsid w:val="00072AB2"/>
    <w:rsid w:val="00081610"/>
    <w:rsid w:val="00085D7C"/>
    <w:rsid w:val="000865AD"/>
    <w:rsid w:val="00086D9D"/>
    <w:rsid w:val="00091BE4"/>
    <w:rsid w:val="0009212B"/>
    <w:rsid w:val="00094E5A"/>
    <w:rsid w:val="00097B47"/>
    <w:rsid w:val="000A1701"/>
    <w:rsid w:val="000A55C4"/>
    <w:rsid w:val="000A59E1"/>
    <w:rsid w:val="000A7BBE"/>
    <w:rsid w:val="000B2B07"/>
    <w:rsid w:val="000B79E3"/>
    <w:rsid w:val="000B7FB5"/>
    <w:rsid w:val="000C12B8"/>
    <w:rsid w:val="000C1ABD"/>
    <w:rsid w:val="000C5F2B"/>
    <w:rsid w:val="000C7AE0"/>
    <w:rsid w:val="000D1EB2"/>
    <w:rsid w:val="000D66EC"/>
    <w:rsid w:val="000D6912"/>
    <w:rsid w:val="000F47A2"/>
    <w:rsid w:val="001001D8"/>
    <w:rsid w:val="0010171A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510DB"/>
    <w:rsid w:val="00153F06"/>
    <w:rsid w:val="001620D1"/>
    <w:rsid w:val="001646A0"/>
    <w:rsid w:val="0017338F"/>
    <w:rsid w:val="00173DD2"/>
    <w:rsid w:val="00180854"/>
    <w:rsid w:val="00180F25"/>
    <w:rsid w:val="00184EE1"/>
    <w:rsid w:val="0018634A"/>
    <w:rsid w:val="001878D0"/>
    <w:rsid w:val="0019055C"/>
    <w:rsid w:val="0019656F"/>
    <w:rsid w:val="00196772"/>
    <w:rsid w:val="001A4B4E"/>
    <w:rsid w:val="001A7663"/>
    <w:rsid w:val="001B4EB7"/>
    <w:rsid w:val="001B7690"/>
    <w:rsid w:val="001C166D"/>
    <w:rsid w:val="001D1292"/>
    <w:rsid w:val="001D3120"/>
    <w:rsid w:val="001E1D0F"/>
    <w:rsid w:val="001E24B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21EBC"/>
    <w:rsid w:val="00223F3A"/>
    <w:rsid w:val="0022631E"/>
    <w:rsid w:val="00226EA7"/>
    <w:rsid w:val="002308D4"/>
    <w:rsid w:val="00233243"/>
    <w:rsid w:val="00234890"/>
    <w:rsid w:val="002378C7"/>
    <w:rsid w:val="00237AA4"/>
    <w:rsid w:val="002465B4"/>
    <w:rsid w:val="0024793A"/>
    <w:rsid w:val="00251828"/>
    <w:rsid w:val="00254928"/>
    <w:rsid w:val="00257177"/>
    <w:rsid w:val="00257507"/>
    <w:rsid w:val="0025762D"/>
    <w:rsid w:val="002622EC"/>
    <w:rsid w:val="002642CF"/>
    <w:rsid w:val="00264380"/>
    <w:rsid w:val="0026583F"/>
    <w:rsid w:val="00266BD7"/>
    <w:rsid w:val="00271E28"/>
    <w:rsid w:val="0027392D"/>
    <w:rsid w:val="00276F4C"/>
    <w:rsid w:val="002822D6"/>
    <w:rsid w:val="00284465"/>
    <w:rsid w:val="00286C92"/>
    <w:rsid w:val="002879E7"/>
    <w:rsid w:val="00292433"/>
    <w:rsid w:val="00295DC3"/>
    <w:rsid w:val="00296866"/>
    <w:rsid w:val="0029792F"/>
    <w:rsid w:val="002A2226"/>
    <w:rsid w:val="002A2E3A"/>
    <w:rsid w:val="002A44ED"/>
    <w:rsid w:val="002A7196"/>
    <w:rsid w:val="002A7EF6"/>
    <w:rsid w:val="002B0828"/>
    <w:rsid w:val="002B496F"/>
    <w:rsid w:val="002B5978"/>
    <w:rsid w:val="002B5983"/>
    <w:rsid w:val="002C23CC"/>
    <w:rsid w:val="002C2FBC"/>
    <w:rsid w:val="002C3FA5"/>
    <w:rsid w:val="002C4BD4"/>
    <w:rsid w:val="002C7799"/>
    <w:rsid w:val="002D0349"/>
    <w:rsid w:val="002D0DDD"/>
    <w:rsid w:val="002D1290"/>
    <w:rsid w:val="002D1A7D"/>
    <w:rsid w:val="002D27D4"/>
    <w:rsid w:val="002D7793"/>
    <w:rsid w:val="002E19A5"/>
    <w:rsid w:val="002E3A48"/>
    <w:rsid w:val="002E62E4"/>
    <w:rsid w:val="002F34C2"/>
    <w:rsid w:val="002F5A35"/>
    <w:rsid w:val="00303043"/>
    <w:rsid w:val="00321B1B"/>
    <w:rsid w:val="00323318"/>
    <w:rsid w:val="003277C5"/>
    <w:rsid w:val="00331032"/>
    <w:rsid w:val="00331265"/>
    <w:rsid w:val="00334C33"/>
    <w:rsid w:val="00340712"/>
    <w:rsid w:val="0034449C"/>
    <w:rsid w:val="003524F6"/>
    <w:rsid w:val="003528B1"/>
    <w:rsid w:val="00354660"/>
    <w:rsid w:val="003559CB"/>
    <w:rsid w:val="00361772"/>
    <w:rsid w:val="00371E55"/>
    <w:rsid w:val="00383D4A"/>
    <w:rsid w:val="003924BD"/>
    <w:rsid w:val="00392876"/>
    <w:rsid w:val="0039408C"/>
    <w:rsid w:val="003940B8"/>
    <w:rsid w:val="00395772"/>
    <w:rsid w:val="003B2EFA"/>
    <w:rsid w:val="003B3409"/>
    <w:rsid w:val="003C4555"/>
    <w:rsid w:val="003C6CC1"/>
    <w:rsid w:val="003D2457"/>
    <w:rsid w:val="003F1247"/>
    <w:rsid w:val="003F34EA"/>
    <w:rsid w:val="003F5191"/>
    <w:rsid w:val="003F564D"/>
    <w:rsid w:val="00402195"/>
    <w:rsid w:val="0040404E"/>
    <w:rsid w:val="00417001"/>
    <w:rsid w:val="004179ED"/>
    <w:rsid w:val="004179FE"/>
    <w:rsid w:val="0042186D"/>
    <w:rsid w:val="0042560D"/>
    <w:rsid w:val="0043040E"/>
    <w:rsid w:val="004336B6"/>
    <w:rsid w:val="00437772"/>
    <w:rsid w:val="00440C92"/>
    <w:rsid w:val="00444A8C"/>
    <w:rsid w:val="00446546"/>
    <w:rsid w:val="0045075E"/>
    <w:rsid w:val="00451F94"/>
    <w:rsid w:val="00452D93"/>
    <w:rsid w:val="00464C8C"/>
    <w:rsid w:val="00467756"/>
    <w:rsid w:val="00470DB8"/>
    <w:rsid w:val="0047191C"/>
    <w:rsid w:val="00471E99"/>
    <w:rsid w:val="0047242F"/>
    <w:rsid w:val="00481CC0"/>
    <w:rsid w:val="00486575"/>
    <w:rsid w:val="00490477"/>
    <w:rsid w:val="0049367D"/>
    <w:rsid w:val="0049438C"/>
    <w:rsid w:val="0049574E"/>
    <w:rsid w:val="004A2887"/>
    <w:rsid w:val="004A34A0"/>
    <w:rsid w:val="004A446F"/>
    <w:rsid w:val="004B2050"/>
    <w:rsid w:val="004B3274"/>
    <w:rsid w:val="004C0D96"/>
    <w:rsid w:val="004C14E4"/>
    <w:rsid w:val="004C3D3B"/>
    <w:rsid w:val="004C45B0"/>
    <w:rsid w:val="004C6CB3"/>
    <w:rsid w:val="004D4263"/>
    <w:rsid w:val="004E7939"/>
    <w:rsid w:val="004F0105"/>
    <w:rsid w:val="004F19F0"/>
    <w:rsid w:val="004F7EF8"/>
    <w:rsid w:val="00501510"/>
    <w:rsid w:val="00505919"/>
    <w:rsid w:val="00510DB4"/>
    <w:rsid w:val="00513FEA"/>
    <w:rsid w:val="00517CD5"/>
    <w:rsid w:val="0052091D"/>
    <w:rsid w:val="00527FA9"/>
    <w:rsid w:val="00533FCC"/>
    <w:rsid w:val="005340FC"/>
    <w:rsid w:val="00543B46"/>
    <w:rsid w:val="00546F3B"/>
    <w:rsid w:val="0054744E"/>
    <w:rsid w:val="00550F00"/>
    <w:rsid w:val="00551DA1"/>
    <w:rsid w:val="00553491"/>
    <w:rsid w:val="005536BB"/>
    <w:rsid w:val="00561F53"/>
    <w:rsid w:val="00562C93"/>
    <w:rsid w:val="005649BF"/>
    <w:rsid w:val="00566F58"/>
    <w:rsid w:val="00583D49"/>
    <w:rsid w:val="00591983"/>
    <w:rsid w:val="00592C8E"/>
    <w:rsid w:val="005A10D2"/>
    <w:rsid w:val="005A3753"/>
    <w:rsid w:val="005A79A2"/>
    <w:rsid w:val="005B01C8"/>
    <w:rsid w:val="005B05BD"/>
    <w:rsid w:val="005B5642"/>
    <w:rsid w:val="005B5ABA"/>
    <w:rsid w:val="005C206A"/>
    <w:rsid w:val="005C7514"/>
    <w:rsid w:val="005C7592"/>
    <w:rsid w:val="005D2C5D"/>
    <w:rsid w:val="005D415E"/>
    <w:rsid w:val="005D51B9"/>
    <w:rsid w:val="005D7466"/>
    <w:rsid w:val="005E1262"/>
    <w:rsid w:val="005E253F"/>
    <w:rsid w:val="005E42BA"/>
    <w:rsid w:val="005E5AF7"/>
    <w:rsid w:val="005E6B6B"/>
    <w:rsid w:val="00602563"/>
    <w:rsid w:val="0060261B"/>
    <w:rsid w:val="00602DE3"/>
    <w:rsid w:val="006064A0"/>
    <w:rsid w:val="006064AC"/>
    <w:rsid w:val="00607649"/>
    <w:rsid w:val="00613011"/>
    <w:rsid w:val="006131E8"/>
    <w:rsid w:val="00613771"/>
    <w:rsid w:val="00622E3C"/>
    <w:rsid w:val="00630554"/>
    <w:rsid w:val="00631395"/>
    <w:rsid w:val="006317CE"/>
    <w:rsid w:val="00631BA2"/>
    <w:rsid w:val="00637579"/>
    <w:rsid w:val="00640385"/>
    <w:rsid w:val="00645FEA"/>
    <w:rsid w:val="006471DE"/>
    <w:rsid w:val="0065237C"/>
    <w:rsid w:val="00656DF6"/>
    <w:rsid w:val="006617D0"/>
    <w:rsid w:val="006725A2"/>
    <w:rsid w:val="00673B3F"/>
    <w:rsid w:val="00675D89"/>
    <w:rsid w:val="006804AD"/>
    <w:rsid w:val="00681080"/>
    <w:rsid w:val="0068625B"/>
    <w:rsid w:val="00686D13"/>
    <w:rsid w:val="0068746E"/>
    <w:rsid w:val="00692ECD"/>
    <w:rsid w:val="00692EFC"/>
    <w:rsid w:val="00693CD1"/>
    <w:rsid w:val="006A4C10"/>
    <w:rsid w:val="006B0F68"/>
    <w:rsid w:val="006B57B2"/>
    <w:rsid w:val="006C054E"/>
    <w:rsid w:val="006C3BED"/>
    <w:rsid w:val="006C78BD"/>
    <w:rsid w:val="006D0E58"/>
    <w:rsid w:val="006D3113"/>
    <w:rsid w:val="006D5CEE"/>
    <w:rsid w:val="006D63A8"/>
    <w:rsid w:val="006D7236"/>
    <w:rsid w:val="006D7295"/>
    <w:rsid w:val="006E2046"/>
    <w:rsid w:val="006E43C0"/>
    <w:rsid w:val="006F113D"/>
    <w:rsid w:val="00702139"/>
    <w:rsid w:val="007041FB"/>
    <w:rsid w:val="007059E2"/>
    <w:rsid w:val="00706C35"/>
    <w:rsid w:val="0070766B"/>
    <w:rsid w:val="00713A32"/>
    <w:rsid w:val="00713EAA"/>
    <w:rsid w:val="00722C08"/>
    <w:rsid w:val="00730A85"/>
    <w:rsid w:val="0073169A"/>
    <w:rsid w:val="00743C1E"/>
    <w:rsid w:val="007503C2"/>
    <w:rsid w:val="00750C9F"/>
    <w:rsid w:val="00750DCF"/>
    <w:rsid w:val="00753EC0"/>
    <w:rsid w:val="00755F20"/>
    <w:rsid w:val="00762D9C"/>
    <w:rsid w:val="00762FD8"/>
    <w:rsid w:val="00763395"/>
    <w:rsid w:val="007708E6"/>
    <w:rsid w:val="0077125F"/>
    <w:rsid w:val="00773B2C"/>
    <w:rsid w:val="00775978"/>
    <w:rsid w:val="00777446"/>
    <w:rsid w:val="00780B42"/>
    <w:rsid w:val="007852EC"/>
    <w:rsid w:val="00790AE9"/>
    <w:rsid w:val="00793A1A"/>
    <w:rsid w:val="007A0D98"/>
    <w:rsid w:val="007A1438"/>
    <w:rsid w:val="007A1E98"/>
    <w:rsid w:val="007A214C"/>
    <w:rsid w:val="007B21B5"/>
    <w:rsid w:val="007C468C"/>
    <w:rsid w:val="007C6316"/>
    <w:rsid w:val="007D0275"/>
    <w:rsid w:val="007E1D6F"/>
    <w:rsid w:val="007E50DF"/>
    <w:rsid w:val="007E5BC2"/>
    <w:rsid w:val="007F75C4"/>
    <w:rsid w:val="007F7B6C"/>
    <w:rsid w:val="007F7C29"/>
    <w:rsid w:val="00804515"/>
    <w:rsid w:val="0080696E"/>
    <w:rsid w:val="008113F2"/>
    <w:rsid w:val="0081305A"/>
    <w:rsid w:val="00820B12"/>
    <w:rsid w:val="008252D8"/>
    <w:rsid w:val="008278A9"/>
    <w:rsid w:val="00830C56"/>
    <w:rsid w:val="00831B27"/>
    <w:rsid w:val="0083248E"/>
    <w:rsid w:val="0083658E"/>
    <w:rsid w:val="00836EE9"/>
    <w:rsid w:val="0083751D"/>
    <w:rsid w:val="0084148D"/>
    <w:rsid w:val="00845C0A"/>
    <w:rsid w:val="008514FA"/>
    <w:rsid w:val="00852B15"/>
    <w:rsid w:val="00854FE7"/>
    <w:rsid w:val="008626BA"/>
    <w:rsid w:val="00862A2F"/>
    <w:rsid w:val="00863855"/>
    <w:rsid w:val="008646F6"/>
    <w:rsid w:val="00864B03"/>
    <w:rsid w:val="00864B31"/>
    <w:rsid w:val="00870685"/>
    <w:rsid w:val="0087174D"/>
    <w:rsid w:val="00873446"/>
    <w:rsid w:val="008745D2"/>
    <w:rsid w:val="00874B73"/>
    <w:rsid w:val="00881128"/>
    <w:rsid w:val="00882689"/>
    <w:rsid w:val="00882E14"/>
    <w:rsid w:val="00884C9C"/>
    <w:rsid w:val="008854EE"/>
    <w:rsid w:val="0088553E"/>
    <w:rsid w:val="008869BB"/>
    <w:rsid w:val="00887FE5"/>
    <w:rsid w:val="00893E7E"/>
    <w:rsid w:val="008A0F94"/>
    <w:rsid w:val="008A1086"/>
    <w:rsid w:val="008A195C"/>
    <w:rsid w:val="008A5642"/>
    <w:rsid w:val="008B20C1"/>
    <w:rsid w:val="008B4BC9"/>
    <w:rsid w:val="008B798C"/>
    <w:rsid w:val="008C2A9B"/>
    <w:rsid w:val="008C43B8"/>
    <w:rsid w:val="008C4531"/>
    <w:rsid w:val="008C6BC6"/>
    <w:rsid w:val="008D0882"/>
    <w:rsid w:val="008D134D"/>
    <w:rsid w:val="008D1FEA"/>
    <w:rsid w:val="008E5CB4"/>
    <w:rsid w:val="008F6BA4"/>
    <w:rsid w:val="0090270F"/>
    <w:rsid w:val="00905821"/>
    <w:rsid w:val="00905C28"/>
    <w:rsid w:val="009146BF"/>
    <w:rsid w:val="0091797A"/>
    <w:rsid w:val="00921F86"/>
    <w:rsid w:val="00934361"/>
    <w:rsid w:val="009360E1"/>
    <w:rsid w:val="00941E75"/>
    <w:rsid w:val="0094233A"/>
    <w:rsid w:val="00950AF9"/>
    <w:rsid w:val="00952D13"/>
    <w:rsid w:val="00955EA0"/>
    <w:rsid w:val="0096160E"/>
    <w:rsid w:val="0096490B"/>
    <w:rsid w:val="00966A73"/>
    <w:rsid w:val="009672D4"/>
    <w:rsid w:val="00967DE7"/>
    <w:rsid w:val="00973DE5"/>
    <w:rsid w:val="009758D5"/>
    <w:rsid w:val="009801FE"/>
    <w:rsid w:val="0098233C"/>
    <w:rsid w:val="00982F67"/>
    <w:rsid w:val="0098440B"/>
    <w:rsid w:val="009874F2"/>
    <w:rsid w:val="00991A0E"/>
    <w:rsid w:val="009940D8"/>
    <w:rsid w:val="00995AC3"/>
    <w:rsid w:val="00995BFD"/>
    <w:rsid w:val="0099732C"/>
    <w:rsid w:val="009A3279"/>
    <w:rsid w:val="009A5967"/>
    <w:rsid w:val="009B4F81"/>
    <w:rsid w:val="009B61DA"/>
    <w:rsid w:val="009C07A4"/>
    <w:rsid w:val="009C194C"/>
    <w:rsid w:val="009C2176"/>
    <w:rsid w:val="009C3034"/>
    <w:rsid w:val="009C4343"/>
    <w:rsid w:val="009C4956"/>
    <w:rsid w:val="009C55BB"/>
    <w:rsid w:val="009C686D"/>
    <w:rsid w:val="009D78DC"/>
    <w:rsid w:val="009D7963"/>
    <w:rsid w:val="009E06A2"/>
    <w:rsid w:val="009E3791"/>
    <w:rsid w:val="009F0AC7"/>
    <w:rsid w:val="009F0EB9"/>
    <w:rsid w:val="009F28D7"/>
    <w:rsid w:val="00A05C07"/>
    <w:rsid w:val="00A05D6B"/>
    <w:rsid w:val="00A15790"/>
    <w:rsid w:val="00A178D4"/>
    <w:rsid w:val="00A204C7"/>
    <w:rsid w:val="00A2068B"/>
    <w:rsid w:val="00A20B1B"/>
    <w:rsid w:val="00A2254F"/>
    <w:rsid w:val="00A252DD"/>
    <w:rsid w:val="00A26870"/>
    <w:rsid w:val="00A36BED"/>
    <w:rsid w:val="00A43BD1"/>
    <w:rsid w:val="00A45063"/>
    <w:rsid w:val="00A50ADD"/>
    <w:rsid w:val="00A51309"/>
    <w:rsid w:val="00A5140B"/>
    <w:rsid w:val="00A61480"/>
    <w:rsid w:val="00A61E3A"/>
    <w:rsid w:val="00A62610"/>
    <w:rsid w:val="00A646CC"/>
    <w:rsid w:val="00A665C6"/>
    <w:rsid w:val="00A71A1C"/>
    <w:rsid w:val="00A72D2E"/>
    <w:rsid w:val="00A73EAC"/>
    <w:rsid w:val="00A754C6"/>
    <w:rsid w:val="00A76DA7"/>
    <w:rsid w:val="00A90940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E7F51"/>
    <w:rsid w:val="00AF06F6"/>
    <w:rsid w:val="00AF25E6"/>
    <w:rsid w:val="00AF6C9B"/>
    <w:rsid w:val="00B0707E"/>
    <w:rsid w:val="00B074C6"/>
    <w:rsid w:val="00B16A8B"/>
    <w:rsid w:val="00B17D27"/>
    <w:rsid w:val="00B20245"/>
    <w:rsid w:val="00B23FF9"/>
    <w:rsid w:val="00B24DEA"/>
    <w:rsid w:val="00B32472"/>
    <w:rsid w:val="00B325F1"/>
    <w:rsid w:val="00B36CA7"/>
    <w:rsid w:val="00B40631"/>
    <w:rsid w:val="00B553EF"/>
    <w:rsid w:val="00B573CB"/>
    <w:rsid w:val="00B57AB0"/>
    <w:rsid w:val="00B6485A"/>
    <w:rsid w:val="00B67AB3"/>
    <w:rsid w:val="00B71A9A"/>
    <w:rsid w:val="00B71F28"/>
    <w:rsid w:val="00B74E45"/>
    <w:rsid w:val="00B81EBF"/>
    <w:rsid w:val="00B82126"/>
    <w:rsid w:val="00B837A0"/>
    <w:rsid w:val="00B9215F"/>
    <w:rsid w:val="00B94BDB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AB"/>
    <w:rsid w:val="00BB65E4"/>
    <w:rsid w:val="00BB7BD8"/>
    <w:rsid w:val="00BC132D"/>
    <w:rsid w:val="00BC2122"/>
    <w:rsid w:val="00BD4A6A"/>
    <w:rsid w:val="00BE27CE"/>
    <w:rsid w:val="00BE2AE9"/>
    <w:rsid w:val="00BE493A"/>
    <w:rsid w:val="00BE50CD"/>
    <w:rsid w:val="00BF0599"/>
    <w:rsid w:val="00BF433F"/>
    <w:rsid w:val="00BF6A09"/>
    <w:rsid w:val="00BF6A17"/>
    <w:rsid w:val="00C01021"/>
    <w:rsid w:val="00C04EAB"/>
    <w:rsid w:val="00C13CFF"/>
    <w:rsid w:val="00C1471D"/>
    <w:rsid w:val="00C26BFC"/>
    <w:rsid w:val="00C338E5"/>
    <w:rsid w:val="00C3576F"/>
    <w:rsid w:val="00C456FA"/>
    <w:rsid w:val="00C45D97"/>
    <w:rsid w:val="00C47443"/>
    <w:rsid w:val="00C47A35"/>
    <w:rsid w:val="00C5136A"/>
    <w:rsid w:val="00C5187D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A6496"/>
    <w:rsid w:val="00CB1155"/>
    <w:rsid w:val="00CB120B"/>
    <w:rsid w:val="00CB16B9"/>
    <w:rsid w:val="00CB52BE"/>
    <w:rsid w:val="00CC242B"/>
    <w:rsid w:val="00CC244A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133A0"/>
    <w:rsid w:val="00D177AF"/>
    <w:rsid w:val="00D227F9"/>
    <w:rsid w:val="00D2674D"/>
    <w:rsid w:val="00D27D89"/>
    <w:rsid w:val="00D3125F"/>
    <w:rsid w:val="00D40B94"/>
    <w:rsid w:val="00D43A05"/>
    <w:rsid w:val="00D43B02"/>
    <w:rsid w:val="00D45248"/>
    <w:rsid w:val="00D46F46"/>
    <w:rsid w:val="00D54125"/>
    <w:rsid w:val="00D56B1C"/>
    <w:rsid w:val="00D600B7"/>
    <w:rsid w:val="00D606EF"/>
    <w:rsid w:val="00D6073B"/>
    <w:rsid w:val="00D6074E"/>
    <w:rsid w:val="00D65491"/>
    <w:rsid w:val="00D678AD"/>
    <w:rsid w:val="00D721DF"/>
    <w:rsid w:val="00D82BCB"/>
    <w:rsid w:val="00D903AD"/>
    <w:rsid w:val="00D917B6"/>
    <w:rsid w:val="00D91DC3"/>
    <w:rsid w:val="00D9206C"/>
    <w:rsid w:val="00DA2040"/>
    <w:rsid w:val="00DA45E1"/>
    <w:rsid w:val="00DA7164"/>
    <w:rsid w:val="00DB025C"/>
    <w:rsid w:val="00DB759A"/>
    <w:rsid w:val="00DC0E6D"/>
    <w:rsid w:val="00DC6C90"/>
    <w:rsid w:val="00DC6E57"/>
    <w:rsid w:val="00DC7D61"/>
    <w:rsid w:val="00DE0999"/>
    <w:rsid w:val="00DE3CB2"/>
    <w:rsid w:val="00DE40D1"/>
    <w:rsid w:val="00DE70D0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52DC"/>
    <w:rsid w:val="00E15F47"/>
    <w:rsid w:val="00E21819"/>
    <w:rsid w:val="00E2705A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283"/>
    <w:rsid w:val="00E619EC"/>
    <w:rsid w:val="00E64E44"/>
    <w:rsid w:val="00E744E5"/>
    <w:rsid w:val="00E74E58"/>
    <w:rsid w:val="00E80095"/>
    <w:rsid w:val="00E8115F"/>
    <w:rsid w:val="00E816F6"/>
    <w:rsid w:val="00E85461"/>
    <w:rsid w:val="00E90287"/>
    <w:rsid w:val="00E93359"/>
    <w:rsid w:val="00EA08A6"/>
    <w:rsid w:val="00EA2AED"/>
    <w:rsid w:val="00EA357A"/>
    <w:rsid w:val="00EA5775"/>
    <w:rsid w:val="00EA5B8D"/>
    <w:rsid w:val="00EA6A46"/>
    <w:rsid w:val="00EB0398"/>
    <w:rsid w:val="00EC10FB"/>
    <w:rsid w:val="00EC213A"/>
    <w:rsid w:val="00EC505C"/>
    <w:rsid w:val="00ED1DF4"/>
    <w:rsid w:val="00ED3FD7"/>
    <w:rsid w:val="00ED58C8"/>
    <w:rsid w:val="00EE6529"/>
    <w:rsid w:val="00EE6C37"/>
    <w:rsid w:val="00EE72F3"/>
    <w:rsid w:val="00EF6C49"/>
    <w:rsid w:val="00EF6E51"/>
    <w:rsid w:val="00F12674"/>
    <w:rsid w:val="00F14F93"/>
    <w:rsid w:val="00F1501F"/>
    <w:rsid w:val="00F15C54"/>
    <w:rsid w:val="00F16B47"/>
    <w:rsid w:val="00F17B90"/>
    <w:rsid w:val="00F20E91"/>
    <w:rsid w:val="00F2604E"/>
    <w:rsid w:val="00F26E6B"/>
    <w:rsid w:val="00F42B72"/>
    <w:rsid w:val="00F44E5F"/>
    <w:rsid w:val="00F44F4F"/>
    <w:rsid w:val="00F453CD"/>
    <w:rsid w:val="00F47584"/>
    <w:rsid w:val="00F51DDC"/>
    <w:rsid w:val="00F52237"/>
    <w:rsid w:val="00F53BF2"/>
    <w:rsid w:val="00F600AB"/>
    <w:rsid w:val="00F650E5"/>
    <w:rsid w:val="00F727AD"/>
    <w:rsid w:val="00F8172B"/>
    <w:rsid w:val="00F84151"/>
    <w:rsid w:val="00F87AFE"/>
    <w:rsid w:val="00F933E6"/>
    <w:rsid w:val="00FA0E23"/>
    <w:rsid w:val="00FA233F"/>
    <w:rsid w:val="00FA3BEA"/>
    <w:rsid w:val="00FB3013"/>
    <w:rsid w:val="00FC7DA4"/>
    <w:rsid w:val="00FD119B"/>
    <w:rsid w:val="00FD1B8B"/>
    <w:rsid w:val="00FD2BBB"/>
    <w:rsid w:val="00FD4796"/>
    <w:rsid w:val="00FE33E1"/>
    <w:rsid w:val="00FE7DC7"/>
    <w:rsid w:val="00FF6457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FA5102"/>
  <w15:docId w15:val="{622092B7-B274-4832-9A23-C00DF116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1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3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F936-0765-4E9A-B42E-0FD29B52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Jose-Antonio Morata</dc:creator>
  <cp:lastModifiedBy>Robert Horn</cp:lastModifiedBy>
  <cp:revision>14</cp:revision>
  <cp:lastPrinted>2020-12-14T14:50:00Z</cp:lastPrinted>
  <dcterms:created xsi:type="dcterms:W3CDTF">2020-12-11T07:41:00Z</dcterms:created>
  <dcterms:modified xsi:type="dcterms:W3CDTF">2020-12-17T15:21:00Z</dcterms:modified>
</cp:coreProperties>
</file>